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5BD" w:rsidRDefault="00FB25BD" w:rsidP="00F20BB4">
      <w:pPr>
        <w:jc w:val="center"/>
        <w:rPr>
          <w:b/>
          <w:spacing w:val="20"/>
          <w:sz w:val="32"/>
          <w:szCs w:val="32"/>
        </w:rPr>
      </w:pPr>
    </w:p>
    <w:p w:rsidR="00F20BB4" w:rsidRPr="00203C00" w:rsidRDefault="00411800" w:rsidP="00F20BB4">
      <w:pPr>
        <w:jc w:val="center"/>
        <w:rPr>
          <w:b/>
          <w:spacing w:val="20"/>
          <w:sz w:val="32"/>
          <w:szCs w:val="32"/>
        </w:rPr>
      </w:pPr>
      <w:r w:rsidRPr="00203C00">
        <w:rPr>
          <w:b/>
          <w:bCs/>
          <w:noProof/>
          <w:sz w:val="32"/>
          <w:szCs w:val="32"/>
        </w:rPr>
        <w:drawing>
          <wp:anchor distT="0" distB="0" distL="114300" distR="114300" simplePos="0" relativeHeight="251657216" behindDoc="0" locked="0" layoutInCell="1" allowOverlap="1">
            <wp:simplePos x="0" y="0"/>
            <wp:positionH relativeFrom="column">
              <wp:posOffset>2654935</wp:posOffset>
            </wp:positionH>
            <wp:positionV relativeFrom="paragraph">
              <wp:posOffset>-85090</wp:posOffset>
            </wp:positionV>
            <wp:extent cx="592455" cy="760730"/>
            <wp:effectExtent l="19050" t="0" r="0" b="0"/>
            <wp:wrapTopAndBottom/>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592455" cy="760730"/>
                    </a:xfrm>
                    <a:prstGeom prst="rect">
                      <a:avLst/>
                    </a:prstGeom>
                    <a:noFill/>
                    <a:ln w="9525">
                      <a:noFill/>
                      <a:miter lim="800000"/>
                      <a:headEnd/>
                      <a:tailEnd/>
                    </a:ln>
                  </pic:spPr>
                </pic:pic>
              </a:graphicData>
            </a:graphic>
          </wp:anchor>
        </w:drawing>
      </w:r>
      <w:r w:rsidR="00F20BB4" w:rsidRPr="00203C00">
        <w:rPr>
          <w:b/>
          <w:spacing w:val="20"/>
          <w:sz w:val="32"/>
          <w:szCs w:val="32"/>
        </w:rPr>
        <w:t>АДМИНИСТРАЦИЯ ГОРОДА ИВАНОВА</w:t>
      </w:r>
    </w:p>
    <w:p w:rsidR="00F20BB4" w:rsidRDefault="00F20BB4" w:rsidP="00F20BB4">
      <w:pPr>
        <w:pStyle w:val="a7"/>
        <w:jc w:val="center"/>
        <w:rPr>
          <w:b/>
          <w:spacing w:val="34"/>
          <w:sz w:val="32"/>
          <w:szCs w:val="32"/>
        </w:rPr>
      </w:pPr>
      <w:r w:rsidRPr="00203C00">
        <w:rPr>
          <w:b/>
          <w:spacing w:val="34"/>
          <w:sz w:val="32"/>
          <w:szCs w:val="32"/>
        </w:rPr>
        <w:t>ПОСТАНОВЛЕНИ</w:t>
      </w:r>
      <w:bookmarkStart w:id="0" w:name="_GoBack"/>
      <w:bookmarkEnd w:id="0"/>
      <w:r w:rsidRPr="00203C00">
        <w:rPr>
          <w:b/>
          <w:spacing w:val="34"/>
          <w:sz w:val="32"/>
          <w:szCs w:val="32"/>
        </w:rPr>
        <w:t>Е</w:t>
      </w:r>
    </w:p>
    <w:p w:rsidR="00203C00" w:rsidRPr="00203C00" w:rsidRDefault="00C102B2" w:rsidP="00203C00">
      <w:pPr>
        <w:pStyle w:val="a7"/>
        <w:jc w:val="both"/>
        <w:rPr>
          <w:b/>
          <w:spacing w:val="34"/>
          <w:sz w:val="28"/>
          <w:szCs w:val="28"/>
        </w:rPr>
      </w:pPr>
      <w:r>
        <w:rPr>
          <w:sz w:val="28"/>
        </w:rPr>
        <w:t>_______________</w:t>
      </w:r>
      <w:r w:rsidR="00203C00" w:rsidRPr="00203C00">
        <w:rPr>
          <w:b/>
          <w:spacing w:val="34"/>
          <w:sz w:val="28"/>
          <w:szCs w:val="28"/>
        </w:rPr>
        <w:t xml:space="preserve">                                </w:t>
      </w:r>
      <w:r w:rsidR="00203C00">
        <w:rPr>
          <w:b/>
          <w:spacing w:val="34"/>
          <w:sz w:val="28"/>
          <w:szCs w:val="28"/>
        </w:rPr>
        <w:t xml:space="preserve">         </w:t>
      </w:r>
      <w:r w:rsidR="00203C00" w:rsidRPr="00203C00">
        <w:rPr>
          <w:b/>
          <w:spacing w:val="34"/>
          <w:sz w:val="28"/>
          <w:szCs w:val="28"/>
        </w:rPr>
        <w:t xml:space="preserve">№ </w:t>
      </w:r>
      <w:r>
        <w:rPr>
          <w:sz w:val="28"/>
        </w:rPr>
        <w:t>_______________</w:t>
      </w:r>
    </w:p>
    <w:p w:rsidR="00FB25BD" w:rsidRDefault="00FB25BD" w:rsidP="00B87FAD">
      <w:pPr>
        <w:autoSpaceDE w:val="0"/>
        <w:autoSpaceDN w:val="0"/>
        <w:adjustRightInd w:val="0"/>
        <w:jc w:val="center"/>
        <w:rPr>
          <w:color w:val="000000"/>
          <w:sz w:val="28"/>
          <w:szCs w:val="28"/>
        </w:rPr>
      </w:pPr>
    </w:p>
    <w:p w:rsidR="007F2254" w:rsidRDefault="007F2254" w:rsidP="00B87FAD">
      <w:pPr>
        <w:autoSpaceDE w:val="0"/>
        <w:autoSpaceDN w:val="0"/>
        <w:adjustRightInd w:val="0"/>
        <w:jc w:val="center"/>
        <w:rPr>
          <w:color w:val="000000"/>
          <w:sz w:val="28"/>
          <w:szCs w:val="28"/>
        </w:rPr>
      </w:pPr>
    </w:p>
    <w:p w:rsidR="00D7067B" w:rsidRDefault="00D7067B" w:rsidP="00B87FAD">
      <w:pPr>
        <w:autoSpaceDE w:val="0"/>
        <w:autoSpaceDN w:val="0"/>
        <w:adjustRightInd w:val="0"/>
        <w:jc w:val="center"/>
        <w:rPr>
          <w:color w:val="000000"/>
          <w:sz w:val="28"/>
          <w:szCs w:val="28"/>
        </w:rPr>
      </w:pPr>
    </w:p>
    <w:p w:rsidR="00D7067B" w:rsidRDefault="00D7067B" w:rsidP="00B87FAD">
      <w:pPr>
        <w:autoSpaceDE w:val="0"/>
        <w:autoSpaceDN w:val="0"/>
        <w:adjustRightInd w:val="0"/>
        <w:jc w:val="center"/>
        <w:rPr>
          <w:color w:val="000000"/>
          <w:sz w:val="28"/>
          <w:szCs w:val="28"/>
        </w:rPr>
      </w:pPr>
    </w:p>
    <w:p w:rsidR="00D7067B" w:rsidRDefault="00D7067B" w:rsidP="000D2A89">
      <w:pPr>
        <w:autoSpaceDE w:val="0"/>
        <w:autoSpaceDN w:val="0"/>
        <w:adjustRightInd w:val="0"/>
        <w:jc w:val="center"/>
        <w:rPr>
          <w:color w:val="000000"/>
          <w:sz w:val="28"/>
          <w:szCs w:val="28"/>
        </w:rPr>
      </w:pPr>
    </w:p>
    <w:p w:rsidR="00E566AD" w:rsidRDefault="003C1B4A" w:rsidP="000D2A89">
      <w:pPr>
        <w:autoSpaceDE w:val="0"/>
        <w:autoSpaceDN w:val="0"/>
        <w:adjustRightInd w:val="0"/>
        <w:jc w:val="center"/>
        <w:rPr>
          <w:color w:val="000000"/>
          <w:sz w:val="28"/>
          <w:szCs w:val="28"/>
        </w:rPr>
      </w:pPr>
      <w:r w:rsidRPr="00FC7163">
        <w:rPr>
          <w:color w:val="000000"/>
          <w:sz w:val="28"/>
          <w:szCs w:val="28"/>
        </w:rPr>
        <w:t>О внесении изменени</w:t>
      </w:r>
      <w:r w:rsidR="00830EA1" w:rsidRPr="00FC7163">
        <w:rPr>
          <w:color w:val="000000"/>
          <w:sz w:val="28"/>
          <w:szCs w:val="28"/>
        </w:rPr>
        <w:t>й</w:t>
      </w:r>
      <w:r w:rsidR="000D2A89" w:rsidRPr="00FC7163">
        <w:rPr>
          <w:color w:val="000000"/>
          <w:sz w:val="28"/>
          <w:szCs w:val="28"/>
        </w:rPr>
        <w:t xml:space="preserve"> </w:t>
      </w:r>
      <w:r w:rsidR="0030211C">
        <w:rPr>
          <w:color w:val="000000"/>
          <w:sz w:val="28"/>
          <w:szCs w:val="28"/>
        </w:rPr>
        <w:t xml:space="preserve">в </w:t>
      </w:r>
      <w:r w:rsidR="0030211C" w:rsidRPr="00FC7163">
        <w:rPr>
          <w:color w:val="000000"/>
          <w:sz w:val="28"/>
          <w:szCs w:val="28"/>
        </w:rPr>
        <w:t xml:space="preserve">постановление </w:t>
      </w:r>
      <w:r w:rsidR="0030211C">
        <w:rPr>
          <w:color w:val="000000"/>
          <w:sz w:val="28"/>
          <w:szCs w:val="28"/>
        </w:rPr>
        <w:br/>
      </w:r>
      <w:r w:rsidR="0030211C" w:rsidRPr="00FC7163">
        <w:rPr>
          <w:color w:val="000000"/>
          <w:sz w:val="28"/>
          <w:szCs w:val="28"/>
        </w:rPr>
        <w:t xml:space="preserve">Администрации города Иванова от </w:t>
      </w:r>
      <w:r w:rsidR="0030211C">
        <w:rPr>
          <w:color w:val="000000"/>
          <w:sz w:val="28"/>
          <w:szCs w:val="28"/>
        </w:rPr>
        <w:t>0</w:t>
      </w:r>
      <w:r w:rsidR="0030211C" w:rsidRPr="00FC7163">
        <w:rPr>
          <w:color w:val="000000"/>
          <w:sz w:val="28"/>
          <w:szCs w:val="28"/>
        </w:rPr>
        <w:t>9.04.201</w:t>
      </w:r>
      <w:r w:rsidR="0030211C">
        <w:rPr>
          <w:color w:val="000000"/>
          <w:sz w:val="28"/>
          <w:szCs w:val="28"/>
        </w:rPr>
        <w:t>9</w:t>
      </w:r>
      <w:r w:rsidR="0030211C" w:rsidRPr="00FC7163">
        <w:rPr>
          <w:color w:val="000000"/>
          <w:sz w:val="28"/>
          <w:szCs w:val="28"/>
        </w:rPr>
        <w:t xml:space="preserve"> № </w:t>
      </w:r>
      <w:r w:rsidR="0030211C">
        <w:rPr>
          <w:color w:val="000000"/>
          <w:sz w:val="28"/>
          <w:szCs w:val="28"/>
        </w:rPr>
        <w:t>522</w:t>
      </w:r>
      <w:r w:rsidR="0030211C" w:rsidRPr="00FC7163">
        <w:rPr>
          <w:color w:val="000000"/>
          <w:sz w:val="28"/>
          <w:szCs w:val="28"/>
        </w:rPr>
        <w:t xml:space="preserve"> </w:t>
      </w:r>
      <w:r w:rsidR="000D2A89" w:rsidRPr="00FC7163">
        <w:rPr>
          <w:sz w:val="28"/>
          <w:szCs w:val="28"/>
        </w:rPr>
        <w:t>«</w:t>
      </w:r>
      <w:r w:rsidR="00BE19B3">
        <w:rPr>
          <w:sz w:val="28"/>
          <w:szCs w:val="28"/>
        </w:rPr>
        <w:t xml:space="preserve">Об утверждении административного регламента предоставления муниципальной услуги </w:t>
      </w:r>
      <w:r w:rsidR="0030211C">
        <w:rPr>
          <w:sz w:val="28"/>
          <w:szCs w:val="28"/>
        </w:rPr>
        <w:t>«</w:t>
      </w:r>
      <w:r w:rsidR="00BE19B3">
        <w:rPr>
          <w:sz w:val="28"/>
          <w:szCs w:val="28"/>
        </w:rPr>
        <w:t>Заключение соглашения об установлении сервитута в отношении земельных участков, находящихся в муниципальной собственности или государственная собственность на которые не разграничена</w:t>
      </w:r>
      <w:r w:rsidR="000D2A89" w:rsidRPr="00FC7163">
        <w:rPr>
          <w:sz w:val="28"/>
          <w:szCs w:val="28"/>
        </w:rPr>
        <w:t xml:space="preserve">» </w:t>
      </w:r>
    </w:p>
    <w:p w:rsidR="00FB25BD" w:rsidRDefault="00FB25BD" w:rsidP="000D2A89">
      <w:pPr>
        <w:autoSpaceDE w:val="0"/>
        <w:autoSpaceDN w:val="0"/>
        <w:adjustRightInd w:val="0"/>
        <w:jc w:val="center"/>
        <w:rPr>
          <w:color w:val="000000"/>
          <w:sz w:val="14"/>
          <w:szCs w:val="14"/>
        </w:rPr>
      </w:pPr>
    </w:p>
    <w:p w:rsidR="00D7067B" w:rsidRDefault="00D7067B" w:rsidP="000D2A89">
      <w:pPr>
        <w:autoSpaceDE w:val="0"/>
        <w:autoSpaceDN w:val="0"/>
        <w:adjustRightInd w:val="0"/>
        <w:jc w:val="center"/>
        <w:rPr>
          <w:color w:val="000000"/>
          <w:sz w:val="14"/>
          <w:szCs w:val="14"/>
        </w:rPr>
      </w:pPr>
    </w:p>
    <w:p w:rsidR="00D7067B" w:rsidRDefault="00D7067B" w:rsidP="000D2A89">
      <w:pPr>
        <w:autoSpaceDE w:val="0"/>
        <w:autoSpaceDN w:val="0"/>
        <w:adjustRightInd w:val="0"/>
        <w:jc w:val="center"/>
        <w:rPr>
          <w:color w:val="000000"/>
          <w:sz w:val="14"/>
          <w:szCs w:val="14"/>
        </w:rPr>
      </w:pPr>
    </w:p>
    <w:p w:rsidR="007F2254" w:rsidRDefault="007F2254" w:rsidP="000D2A89">
      <w:pPr>
        <w:autoSpaceDE w:val="0"/>
        <w:autoSpaceDN w:val="0"/>
        <w:adjustRightInd w:val="0"/>
        <w:jc w:val="center"/>
        <w:rPr>
          <w:color w:val="000000"/>
          <w:sz w:val="14"/>
          <w:szCs w:val="14"/>
        </w:rPr>
      </w:pPr>
    </w:p>
    <w:p w:rsidR="002E4BCE" w:rsidRDefault="002E4BCE" w:rsidP="000D2A89">
      <w:pPr>
        <w:autoSpaceDE w:val="0"/>
        <w:autoSpaceDN w:val="0"/>
        <w:adjustRightInd w:val="0"/>
        <w:jc w:val="center"/>
        <w:rPr>
          <w:color w:val="000000"/>
          <w:sz w:val="14"/>
          <w:szCs w:val="14"/>
        </w:rPr>
      </w:pPr>
    </w:p>
    <w:p w:rsidR="002E4BCE" w:rsidRPr="007F2254" w:rsidRDefault="002E4BCE" w:rsidP="000D2A89">
      <w:pPr>
        <w:autoSpaceDE w:val="0"/>
        <w:autoSpaceDN w:val="0"/>
        <w:adjustRightInd w:val="0"/>
        <w:jc w:val="center"/>
        <w:rPr>
          <w:color w:val="000000"/>
          <w:sz w:val="14"/>
          <w:szCs w:val="14"/>
        </w:rPr>
      </w:pPr>
    </w:p>
    <w:p w:rsidR="00AA1A96" w:rsidRDefault="00AA1A96" w:rsidP="00AA1A96">
      <w:pPr>
        <w:autoSpaceDE w:val="0"/>
        <w:autoSpaceDN w:val="0"/>
        <w:adjustRightInd w:val="0"/>
        <w:ind w:firstLine="709"/>
        <w:jc w:val="both"/>
        <w:rPr>
          <w:b/>
          <w:bCs/>
          <w:color w:val="000000" w:themeColor="text1"/>
          <w:sz w:val="28"/>
          <w:szCs w:val="28"/>
        </w:rPr>
      </w:pPr>
      <w:r>
        <w:rPr>
          <w:color w:val="000000" w:themeColor="text1"/>
          <w:sz w:val="28"/>
          <w:szCs w:val="28"/>
        </w:rPr>
        <w:t>В</w:t>
      </w:r>
      <w:r w:rsidRPr="00D5397E">
        <w:rPr>
          <w:color w:val="000000" w:themeColor="text1"/>
          <w:sz w:val="28"/>
          <w:szCs w:val="28"/>
        </w:rPr>
        <w:t xml:space="preserve"> соответствии с Федеральным закон</w:t>
      </w:r>
      <w:r>
        <w:rPr>
          <w:color w:val="000000" w:themeColor="text1"/>
          <w:sz w:val="28"/>
          <w:szCs w:val="28"/>
        </w:rPr>
        <w:t>ом</w:t>
      </w:r>
      <w:r w:rsidRPr="00D5397E">
        <w:rPr>
          <w:color w:val="000000" w:themeColor="text1"/>
          <w:sz w:val="28"/>
          <w:szCs w:val="28"/>
        </w:rPr>
        <w:t xml:space="preserve"> от 27.07.2010 № 210-ФЗ</w:t>
      </w:r>
      <w:r>
        <w:rPr>
          <w:color w:val="000000" w:themeColor="text1"/>
          <w:sz w:val="28"/>
          <w:szCs w:val="28"/>
        </w:rPr>
        <w:t xml:space="preserve"> </w:t>
      </w:r>
      <w:r>
        <w:rPr>
          <w:color w:val="000000" w:themeColor="text1"/>
          <w:sz w:val="28"/>
          <w:szCs w:val="28"/>
        </w:rPr>
        <w:br/>
      </w:r>
      <w:r w:rsidRPr="00D5397E">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 xml:space="preserve">,  приказом Департамента развития информационного общества от 06.10.2023 </w:t>
      </w:r>
      <w:r>
        <w:rPr>
          <w:color w:val="000000" w:themeColor="text1"/>
          <w:sz w:val="28"/>
          <w:szCs w:val="28"/>
        </w:rPr>
        <w:br/>
        <w:t xml:space="preserve">№ 24/23 «О выводе из эксплуатации государственной информационной системы «Региональный портал государственных и муниципальных услуг (функций) Ивановской области», </w:t>
      </w:r>
      <w:r w:rsidRPr="00D5397E">
        <w:rPr>
          <w:color w:val="000000" w:themeColor="text1"/>
          <w:spacing w:val="-8"/>
          <w:sz w:val="28"/>
          <w:szCs w:val="28"/>
        </w:rPr>
        <w:t xml:space="preserve">руководствуясь </w:t>
      </w:r>
      <w:hyperlink r:id="rId10" w:history="1">
        <w:r w:rsidRPr="00D5397E">
          <w:rPr>
            <w:color w:val="000000" w:themeColor="text1"/>
            <w:spacing w:val="-8"/>
            <w:sz w:val="28"/>
            <w:szCs w:val="28"/>
          </w:rPr>
          <w:t>стать</w:t>
        </w:r>
        <w:r>
          <w:rPr>
            <w:color w:val="000000" w:themeColor="text1"/>
            <w:spacing w:val="-8"/>
            <w:sz w:val="28"/>
            <w:szCs w:val="28"/>
          </w:rPr>
          <w:t>ей</w:t>
        </w:r>
        <w:r w:rsidRPr="00D5397E">
          <w:rPr>
            <w:color w:val="000000" w:themeColor="text1"/>
            <w:spacing w:val="-8"/>
            <w:sz w:val="28"/>
            <w:szCs w:val="28"/>
          </w:rPr>
          <w:t xml:space="preserve"> 44</w:t>
        </w:r>
      </w:hyperlink>
      <w:r w:rsidRPr="00D5397E">
        <w:rPr>
          <w:color w:val="000000" w:themeColor="text1"/>
          <w:spacing w:val="-8"/>
          <w:sz w:val="28"/>
          <w:szCs w:val="28"/>
        </w:rPr>
        <w:t xml:space="preserve"> Устава города Иванова, Администрация города Иванова</w:t>
      </w:r>
      <w:r>
        <w:rPr>
          <w:color w:val="000000" w:themeColor="text1"/>
          <w:spacing w:val="-8"/>
          <w:sz w:val="28"/>
          <w:szCs w:val="28"/>
        </w:rPr>
        <w:t xml:space="preserve"> </w:t>
      </w:r>
      <w:proofErr w:type="gramStart"/>
      <w:r w:rsidRPr="00D5397E">
        <w:rPr>
          <w:b/>
          <w:bCs/>
          <w:color w:val="000000" w:themeColor="text1"/>
          <w:sz w:val="28"/>
          <w:szCs w:val="28"/>
        </w:rPr>
        <w:t>п</w:t>
      </w:r>
      <w:proofErr w:type="gramEnd"/>
      <w:r w:rsidRPr="00D5397E">
        <w:rPr>
          <w:b/>
          <w:bCs/>
          <w:color w:val="000000" w:themeColor="text1"/>
          <w:sz w:val="28"/>
          <w:szCs w:val="28"/>
        </w:rPr>
        <w:t xml:space="preserve"> о с т а н о в л я е т:</w:t>
      </w:r>
    </w:p>
    <w:p w:rsidR="00CB6D90" w:rsidRDefault="00DA505E" w:rsidP="00CB6D90">
      <w:pPr>
        <w:autoSpaceDE w:val="0"/>
        <w:autoSpaceDN w:val="0"/>
        <w:adjustRightInd w:val="0"/>
        <w:ind w:firstLine="709"/>
        <w:jc w:val="both"/>
        <w:rPr>
          <w:sz w:val="28"/>
          <w:szCs w:val="28"/>
        </w:rPr>
      </w:pPr>
      <w:r>
        <w:rPr>
          <w:sz w:val="28"/>
          <w:szCs w:val="28"/>
        </w:rPr>
        <w:t>1. Внести изменени</w:t>
      </w:r>
      <w:r w:rsidR="00AA1A96">
        <w:rPr>
          <w:sz w:val="28"/>
          <w:szCs w:val="28"/>
        </w:rPr>
        <w:t>я</w:t>
      </w:r>
      <w:r>
        <w:rPr>
          <w:sz w:val="28"/>
          <w:szCs w:val="28"/>
        </w:rPr>
        <w:t xml:space="preserve"> в </w:t>
      </w:r>
      <w:r w:rsidR="0030211C">
        <w:rPr>
          <w:sz w:val="28"/>
          <w:szCs w:val="28"/>
        </w:rPr>
        <w:t>административн</w:t>
      </w:r>
      <w:r w:rsidR="0005006F">
        <w:rPr>
          <w:sz w:val="28"/>
          <w:szCs w:val="28"/>
        </w:rPr>
        <w:t>ый регламент</w:t>
      </w:r>
      <w:r w:rsidR="0030211C">
        <w:rPr>
          <w:sz w:val="28"/>
          <w:szCs w:val="28"/>
        </w:rPr>
        <w:t xml:space="preserve">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или государственная собственность на которые не разграничена</w:t>
      </w:r>
      <w:r w:rsidR="0030211C" w:rsidRPr="00FC7163">
        <w:rPr>
          <w:sz w:val="28"/>
          <w:szCs w:val="28"/>
        </w:rPr>
        <w:t>»</w:t>
      </w:r>
      <w:r w:rsidR="0005006F">
        <w:rPr>
          <w:sz w:val="28"/>
          <w:szCs w:val="28"/>
        </w:rPr>
        <w:t xml:space="preserve">, утвержденного </w:t>
      </w:r>
      <w:r w:rsidR="0030211C" w:rsidRPr="00FC7163">
        <w:rPr>
          <w:sz w:val="28"/>
          <w:szCs w:val="28"/>
        </w:rPr>
        <w:t xml:space="preserve"> </w:t>
      </w:r>
      <w:r w:rsidR="0005006F" w:rsidRPr="00FC7163">
        <w:rPr>
          <w:color w:val="000000"/>
          <w:sz w:val="28"/>
          <w:szCs w:val="28"/>
        </w:rPr>
        <w:t>постановление</w:t>
      </w:r>
      <w:r w:rsidR="0005006F">
        <w:rPr>
          <w:color w:val="000000"/>
          <w:sz w:val="28"/>
          <w:szCs w:val="28"/>
        </w:rPr>
        <w:t xml:space="preserve">м </w:t>
      </w:r>
      <w:r w:rsidR="0005006F" w:rsidRPr="00FC7163">
        <w:rPr>
          <w:color w:val="000000"/>
          <w:sz w:val="28"/>
          <w:szCs w:val="28"/>
        </w:rPr>
        <w:t xml:space="preserve">Администрации города Иванова от </w:t>
      </w:r>
      <w:r w:rsidR="0005006F">
        <w:rPr>
          <w:color w:val="000000"/>
          <w:sz w:val="28"/>
          <w:szCs w:val="28"/>
        </w:rPr>
        <w:t>0</w:t>
      </w:r>
      <w:r w:rsidR="0005006F" w:rsidRPr="00FC7163">
        <w:rPr>
          <w:color w:val="000000"/>
          <w:sz w:val="28"/>
          <w:szCs w:val="28"/>
        </w:rPr>
        <w:t>9.04.201</w:t>
      </w:r>
      <w:r w:rsidR="0005006F">
        <w:rPr>
          <w:color w:val="000000"/>
          <w:sz w:val="28"/>
          <w:szCs w:val="28"/>
        </w:rPr>
        <w:t>9</w:t>
      </w:r>
      <w:r w:rsidR="0005006F" w:rsidRPr="00FC7163">
        <w:rPr>
          <w:color w:val="000000"/>
          <w:sz w:val="28"/>
          <w:szCs w:val="28"/>
        </w:rPr>
        <w:t xml:space="preserve"> № </w:t>
      </w:r>
      <w:r w:rsidR="0005006F">
        <w:rPr>
          <w:color w:val="000000"/>
          <w:sz w:val="28"/>
          <w:szCs w:val="28"/>
        </w:rPr>
        <w:t>522</w:t>
      </w:r>
      <w:r w:rsidR="0005006F" w:rsidRPr="00FC7163">
        <w:rPr>
          <w:color w:val="000000"/>
          <w:sz w:val="28"/>
          <w:szCs w:val="28"/>
        </w:rPr>
        <w:t xml:space="preserve"> </w:t>
      </w:r>
      <w:r w:rsidRPr="00FC7163">
        <w:rPr>
          <w:sz w:val="28"/>
          <w:szCs w:val="28"/>
        </w:rPr>
        <w:t xml:space="preserve">(в редакции постановлений Администрации города Иванова от </w:t>
      </w:r>
      <w:r w:rsidR="0030211C">
        <w:rPr>
          <w:sz w:val="28"/>
          <w:szCs w:val="28"/>
        </w:rPr>
        <w:t>06.09.2019 № 1332, от 23.12.2019 № 2058</w:t>
      </w:r>
      <w:r w:rsidRPr="00FC7163">
        <w:rPr>
          <w:sz w:val="28"/>
          <w:szCs w:val="28"/>
        </w:rPr>
        <w:t>)</w:t>
      </w:r>
      <w:r w:rsidR="0005006F">
        <w:rPr>
          <w:sz w:val="28"/>
          <w:szCs w:val="28"/>
        </w:rPr>
        <w:t>:</w:t>
      </w:r>
    </w:p>
    <w:p w:rsidR="0005006F" w:rsidRDefault="0005006F" w:rsidP="000500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В пункте 2.</w:t>
      </w:r>
      <w:r w:rsidR="00BE3136">
        <w:rPr>
          <w:rFonts w:ascii="Times New Roman" w:hAnsi="Times New Roman" w:cs="Times New Roman"/>
          <w:sz w:val="28"/>
          <w:szCs w:val="28"/>
        </w:rPr>
        <w:t>3</w:t>
      </w:r>
      <w:r w:rsidR="00016D9F">
        <w:rPr>
          <w:rFonts w:ascii="Times New Roman" w:hAnsi="Times New Roman" w:cs="Times New Roman"/>
          <w:sz w:val="28"/>
          <w:szCs w:val="28"/>
        </w:rPr>
        <w:t xml:space="preserve"> а</w:t>
      </w:r>
      <w:r>
        <w:rPr>
          <w:rFonts w:ascii="Times New Roman" w:hAnsi="Times New Roman" w:cs="Times New Roman"/>
          <w:sz w:val="28"/>
          <w:szCs w:val="28"/>
        </w:rPr>
        <w:t xml:space="preserve">бзац </w:t>
      </w:r>
      <w:r w:rsidR="00BE3136">
        <w:rPr>
          <w:rFonts w:ascii="Times New Roman" w:hAnsi="Times New Roman" w:cs="Times New Roman"/>
          <w:sz w:val="28"/>
          <w:szCs w:val="28"/>
        </w:rPr>
        <w:t>5</w:t>
      </w:r>
      <w:r>
        <w:rPr>
          <w:rFonts w:ascii="Times New Roman" w:hAnsi="Times New Roman" w:cs="Times New Roman"/>
          <w:sz w:val="28"/>
          <w:szCs w:val="28"/>
        </w:rPr>
        <w:t xml:space="preserve"> изложить в следующей редакции:</w:t>
      </w:r>
    </w:p>
    <w:p w:rsidR="0005006F" w:rsidRDefault="0005006F" w:rsidP="0005006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231E8E">
        <w:rPr>
          <w:rFonts w:ascii="Times New Roman" w:hAnsi="Times New Roman" w:cs="Times New Roman"/>
          <w:sz w:val="28"/>
          <w:szCs w:val="28"/>
        </w:rPr>
        <w:t xml:space="preserve">Адрес сайта в сети Интернет: </w:t>
      </w:r>
      <w:r>
        <w:rPr>
          <w:rFonts w:ascii="Times New Roman" w:hAnsi="Times New Roman" w:cs="Times New Roman"/>
          <w:sz w:val="28"/>
          <w:szCs w:val="28"/>
        </w:rPr>
        <w:t>i</w:t>
      </w:r>
      <w:proofErr w:type="spellStart"/>
      <w:r w:rsidRPr="00567D61">
        <w:rPr>
          <w:rFonts w:ascii="Times New Roman" w:hAnsi="Times New Roman" w:cs="Times New Roman"/>
          <w:sz w:val="28"/>
          <w:szCs w:val="28"/>
          <w:lang w:val="en-US"/>
        </w:rPr>
        <w:t>vanovo</w:t>
      </w:r>
      <w:proofErr w:type="spellEnd"/>
      <w:r w:rsidRPr="00567D61">
        <w:rPr>
          <w:rFonts w:ascii="Times New Roman" w:hAnsi="Times New Roman" w:cs="Times New Roman"/>
          <w:sz w:val="28"/>
          <w:szCs w:val="28"/>
        </w:rPr>
        <w:t>.</w:t>
      </w:r>
      <w:proofErr w:type="spellStart"/>
      <w:r w:rsidRPr="00567D61">
        <w:rPr>
          <w:rFonts w:ascii="Times New Roman" w:hAnsi="Times New Roman" w:cs="Times New Roman"/>
          <w:sz w:val="28"/>
          <w:szCs w:val="28"/>
          <w:lang w:val="en-US"/>
        </w:rPr>
        <w:t>gosuslugi</w:t>
      </w:r>
      <w:proofErr w:type="spellEnd"/>
      <w:r w:rsidRPr="00567D61">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231E8E">
        <w:rPr>
          <w:rFonts w:ascii="Times New Roman" w:hAnsi="Times New Roman" w:cs="Times New Roman"/>
          <w:sz w:val="28"/>
          <w:szCs w:val="28"/>
        </w:rPr>
        <w:t xml:space="preserve">, адрес электронной почты: </w:t>
      </w:r>
      <w:hyperlink r:id="rId11" w:history="1">
        <w:r w:rsidRPr="00D10410">
          <w:rPr>
            <w:rStyle w:val="a3"/>
            <w:rFonts w:ascii="Times New Roman" w:hAnsi="Times New Roman" w:cs="Times New Roman"/>
            <w:sz w:val="28"/>
            <w:szCs w:val="28"/>
          </w:rPr>
          <w:t>gkui@ivgoradm.ru.»</w:t>
        </w:r>
      </w:hyperlink>
      <w:r w:rsidR="00E83F14">
        <w:rPr>
          <w:rFonts w:ascii="Times New Roman" w:hAnsi="Times New Roman" w:cs="Times New Roman"/>
          <w:sz w:val="28"/>
          <w:szCs w:val="28"/>
        </w:rPr>
        <w:t>.</w:t>
      </w:r>
    </w:p>
    <w:p w:rsidR="00D976D8" w:rsidRDefault="00D976D8" w:rsidP="00D976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В пункте 2.9.1:</w:t>
      </w:r>
    </w:p>
    <w:p w:rsidR="00D976D8" w:rsidRDefault="00016D9F" w:rsidP="00D976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1.2.1.</w:t>
      </w:r>
      <w:r w:rsidR="00D976D8">
        <w:rPr>
          <w:rFonts w:ascii="Times New Roman" w:hAnsi="Times New Roman" w:cs="Times New Roman"/>
          <w:sz w:val="28"/>
          <w:szCs w:val="28"/>
        </w:rPr>
        <w:t xml:space="preserve"> </w:t>
      </w:r>
      <w:r>
        <w:rPr>
          <w:rFonts w:ascii="Times New Roman" w:hAnsi="Times New Roman" w:cs="Times New Roman"/>
          <w:sz w:val="28"/>
          <w:szCs w:val="28"/>
        </w:rPr>
        <w:t>А</w:t>
      </w:r>
      <w:r w:rsidR="00D976D8">
        <w:rPr>
          <w:rFonts w:ascii="Times New Roman" w:hAnsi="Times New Roman" w:cs="Times New Roman"/>
          <w:sz w:val="28"/>
          <w:szCs w:val="28"/>
        </w:rPr>
        <w:t>бзац 8 изложить в новой редакции:</w:t>
      </w:r>
    </w:p>
    <w:p w:rsidR="00D976D8" w:rsidRDefault="00D976D8" w:rsidP="00D976D8">
      <w:pPr>
        <w:autoSpaceDE w:val="0"/>
        <w:autoSpaceDN w:val="0"/>
        <w:adjustRightInd w:val="0"/>
        <w:ind w:firstLine="540"/>
        <w:jc w:val="both"/>
        <w:rPr>
          <w:sz w:val="28"/>
          <w:szCs w:val="28"/>
        </w:rPr>
      </w:pPr>
      <w:r>
        <w:rPr>
          <w:sz w:val="28"/>
          <w:szCs w:val="28"/>
        </w:rPr>
        <w:t>«Заявление о предоставлении муниципальной услуги может быть подано в многофункциональный центр на приеме, или направлено почтой в Комитет, либо подано в электронной форме через единый портал государственных и муниципальных услуг по адресу: www.gosuslugi.ru (далее - Портал)</w:t>
      </w:r>
      <w:proofErr w:type="gramStart"/>
      <w:r>
        <w:rPr>
          <w:sz w:val="28"/>
          <w:szCs w:val="28"/>
        </w:rPr>
        <w:t>.»</w:t>
      </w:r>
      <w:proofErr w:type="gramEnd"/>
      <w:r w:rsidR="00016D9F">
        <w:rPr>
          <w:sz w:val="28"/>
          <w:szCs w:val="28"/>
        </w:rPr>
        <w:t>.</w:t>
      </w:r>
    </w:p>
    <w:p w:rsidR="00D976D8" w:rsidRDefault="00016D9F" w:rsidP="00016D9F">
      <w:pPr>
        <w:autoSpaceDE w:val="0"/>
        <w:autoSpaceDN w:val="0"/>
        <w:adjustRightInd w:val="0"/>
        <w:ind w:firstLine="709"/>
        <w:jc w:val="both"/>
        <w:rPr>
          <w:sz w:val="28"/>
          <w:szCs w:val="28"/>
        </w:rPr>
      </w:pPr>
      <w:r>
        <w:rPr>
          <w:sz w:val="28"/>
          <w:szCs w:val="28"/>
        </w:rPr>
        <w:lastRenderedPageBreak/>
        <w:t>1.2.2.</w:t>
      </w:r>
      <w:r w:rsidR="00D976D8">
        <w:rPr>
          <w:sz w:val="28"/>
          <w:szCs w:val="28"/>
        </w:rPr>
        <w:t xml:space="preserve"> в абзаце 9 слова «на Порталах» заменить словами «на Портале».</w:t>
      </w:r>
    </w:p>
    <w:p w:rsidR="004A415E" w:rsidRDefault="004A415E" w:rsidP="004A41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В пункте 2.17:</w:t>
      </w:r>
    </w:p>
    <w:p w:rsidR="004A415E" w:rsidRDefault="009B327D" w:rsidP="004A41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1.3.1.</w:t>
      </w:r>
      <w:r w:rsidR="004A415E">
        <w:rPr>
          <w:rFonts w:ascii="Times New Roman" w:hAnsi="Times New Roman" w:cs="Times New Roman"/>
          <w:sz w:val="28"/>
          <w:szCs w:val="28"/>
        </w:rPr>
        <w:t xml:space="preserve"> </w:t>
      </w:r>
      <w:r>
        <w:rPr>
          <w:rFonts w:ascii="Times New Roman" w:hAnsi="Times New Roman" w:cs="Times New Roman"/>
          <w:sz w:val="28"/>
          <w:szCs w:val="28"/>
        </w:rPr>
        <w:t>А</w:t>
      </w:r>
      <w:r w:rsidR="004A415E">
        <w:rPr>
          <w:rFonts w:ascii="Times New Roman" w:hAnsi="Times New Roman" w:cs="Times New Roman"/>
          <w:sz w:val="28"/>
          <w:szCs w:val="28"/>
        </w:rPr>
        <w:t>бзац 4 изложить в новой редакции:</w:t>
      </w:r>
    </w:p>
    <w:p w:rsidR="004A415E" w:rsidRDefault="004A415E" w:rsidP="004A415E">
      <w:pPr>
        <w:autoSpaceDE w:val="0"/>
        <w:autoSpaceDN w:val="0"/>
        <w:adjustRightInd w:val="0"/>
        <w:ind w:firstLine="540"/>
        <w:jc w:val="both"/>
        <w:rPr>
          <w:sz w:val="28"/>
          <w:szCs w:val="28"/>
        </w:rPr>
      </w:pPr>
      <w:r>
        <w:rPr>
          <w:sz w:val="28"/>
          <w:szCs w:val="28"/>
        </w:rPr>
        <w:t>«- путем размещения на едином портале государственных и муниципальных услуг по адресам: www.gosuslugi.ru;»</w:t>
      </w:r>
      <w:r w:rsidR="009B327D">
        <w:rPr>
          <w:sz w:val="28"/>
          <w:szCs w:val="28"/>
        </w:rPr>
        <w:t>.</w:t>
      </w:r>
    </w:p>
    <w:p w:rsidR="004A415E" w:rsidRDefault="009B327D" w:rsidP="004A41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1.3.2.</w:t>
      </w:r>
      <w:r w:rsidR="004A415E">
        <w:rPr>
          <w:rFonts w:ascii="Times New Roman" w:hAnsi="Times New Roman" w:cs="Times New Roman"/>
          <w:sz w:val="28"/>
          <w:szCs w:val="28"/>
        </w:rPr>
        <w:t xml:space="preserve"> </w:t>
      </w:r>
      <w:r>
        <w:rPr>
          <w:rFonts w:ascii="Times New Roman" w:hAnsi="Times New Roman" w:cs="Times New Roman"/>
          <w:sz w:val="28"/>
          <w:szCs w:val="28"/>
        </w:rPr>
        <w:t>В</w:t>
      </w:r>
      <w:r w:rsidR="004A415E">
        <w:rPr>
          <w:rFonts w:ascii="Times New Roman" w:hAnsi="Times New Roman" w:cs="Times New Roman"/>
          <w:sz w:val="28"/>
          <w:szCs w:val="28"/>
        </w:rPr>
        <w:t xml:space="preserve"> абзаце 7 </w:t>
      </w:r>
      <w:r w:rsidR="004A415E" w:rsidRPr="00D52379">
        <w:rPr>
          <w:rFonts w:ascii="Times New Roman" w:hAnsi="Times New Roman" w:cs="Times New Roman"/>
          <w:sz w:val="28"/>
          <w:szCs w:val="28"/>
        </w:rPr>
        <w:t>слова «8 (4932) 30-03-20, 41-60-85</w:t>
      </w:r>
      <w:r w:rsidR="004A415E">
        <w:rPr>
          <w:rFonts w:ascii="Times New Roman" w:hAnsi="Times New Roman" w:cs="Times New Roman"/>
          <w:sz w:val="28"/>
          <w:szCs w:val="28"/>
        </w:rPr>
        <w:t>»</w:t>
      </w:r>
      <w:r w:rsidR="004A415E" w:rsidRPr="00D52379">
        <w:rPr>
          <w:rFonts w:ascii="Times New Roman" w:hAnsi="Times New Roman" w:cs="Times New Roman"/>
          <w:sz w:val="28"/>
          <w:szCs w:val="28"/>
        </w:rPr>
        <w:t xml:space="preserve"> </w:t>
      </w:r>
      <w:r w:rsidR="004A415E">
        <w:rPr>
          <w:rFonts w:ascii="Times New Roman" w:hAnsi="Times New Roman" w:cs="Times New Roman"/>
          <w:sz w:val="28"/>
          <w:szCs w:val="28"/>
        </w:rPr>
        <w:t>з</w:t>
      </w:r>
      <w:r w:rsidR="004A415E" w:rsidRPr="00D52379">
        <w:rPr>
          <w:rFonts w:ascii="Times New Roman" w:hAnsi="Times New Roman" w:cs="Times New Roman"/>
          <w:sz w:val="28"/>
          <w:szCs w:val="28"/>
        </w:rPr>
        <w:t xml:space="preserve">аменить словами </w:t>
      </w:r>
      <w:r w:rsidR="004A415E">
        <w:rPr>
          <w:rFonts w:ascii="Times New Roman" w:hAnsi="Times New Roman" w:cs="Times New Roman"/>
          <w:sz w:val="28"/>
          <w:szCs w:val="28"/>
        </w:rPr>
        <w:t>«</w:t>
      </w:r>
      <w:r w:rsidR="004A415E" w:rsidRPr="00D52379">
        <w:rPr>
          <w:rFonts w:ascii="Times New Roman" w:hAnsi="Times New Roman" w:cs="Times New Roman"/>
          <w:sz w:val="28"/>
          <w:szCs w:val="28"/>
        </w:rPr>
        <w:t xml:space="preserve">8 (4932) </w:t>
      </w:r>
      <w:r w:rsidR="004A415E">
        <w:rPr>
          <w:rFonts w:ascii="Times New Roman" w:hAnsi="Times New Roman" w:cs="Times New Roman"/>
          <w:sz w:val="28"/>
          <w:szCs w:val="28"/>
        </w:rPr>
        <w:t>57-56-54»</w:t>
      </w:r>
      <w:r>
        <w:rPr>
          <w:rFonts w:ascii="Times New Roman" w:hAnsi="Times New Roman" w:cs="Times New Roman"/>
          <w:sz w:val="28"/>
          <w:szCs w:val="28"/>
        </w:rPr>
        <w:t>.</w:t>
      </w:r>
    </w:p>
    <w:p w:rsidR="004A415E" w:rsidRDefault="009B327D" w:rsidP="004A41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1.3.3.</w:t>
      </w:r>
      <w:r w:rsidR="004A415E">
        <w:rPr>
          <w:rFonts w:ascii="Times New Roman" w:hAnsi="Times New Roman" w:cs="Times New Roman"/>
          <w:sz w:val="28"/>
          <w:szCs w:val="28"/>
        </w:rPr>
        <w:t xml:space="preserve"> </w:t>
      </w:r>
      <w:r>
        <w:rPr>
          <w:rFonts w:ascii="Times New Roman" w:hAnsi="Times New Roman" w:cs="Times New Roman"/>
          <w:sz w:val="28"/>
          <w:szCs w:val="28"/>
        </w:rPr>
        <w:t>А</w:t>
      </w:r>
      <w:r w:rsidR="004A415E">
        <w:rPr>
          <w:rFonts w:ascii="Times New Roman" w:hAnsi="Times New Roman" w:cs="Times New Roman"/>
          <w:sz w:val="28"/>
          <w:szCs w:val="28"/>
        </w:rPr>
        <w:t>бзац 14 изложить в новой редакции:</w:t>
      </w:r>
    </w:p>
    <w:p w:rsidR="004A415E" w:rsidRDefault="004A415E" w:rsidP="004A415E">
      <w:pPr>
        <w:autoSpaceDE w:val="0"/>
        <w:autoSpaceDN w:val="0"/>
        <w:adjustRightInd w:val="0"/>
        <w:ind w:firstLine="540"/>
        <w:jc w:val="both"/>
        <w:rPr>
          <w:sz w:val="28"/>
          <w:szCs w:val="28"/>
        </w:rPr>
      </w:pPr>
      <w:proofErr w:type="gramStart"/>
      <w:r>
        <w:rPr>
          <w:sz w:val="28"/>
          <w:szCs w:val="28"/>
        </w:rPr>
        <w:t>«Информирование Заявителя (Заявителей) о процедуре предоставления муниципальной услуги может осуществляться в устной (на личном приеме и по телефону) и письменной формах.</w:t>
      </w:r>
      <w:proofErr w:type="gramEnd"/>
      <w:r>
        <w:rPr>
          <w:sz w:val="28"/>
          <w:szCs w:val="28"/>
        </w:rPr>
        <w:t xml:space="preserve"> 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или на личном приеме. При подаче заявления о предоставлении муниципальной услуги в электронном виде через Портал Заявитель может получить информацию о ходе рассмотрения заявления о предоставлении муниципальной услуги на Портале, в разделах «Мониторинг хода предоставления муниципальной услуги».»</w:t>
      </w:r>
      <w:r w:rsidR="00AA1A96">
        <w:rPr>
          <w:sz w:val="28"/>
          <w:szCs w:val="28"/>
        </w:rPr>
        <w:t>.</w:t>
      </w:r>
    </w:p>
    <w:p w:rsidR="004A415E" w:rsidRDefault="004A415E" w:rsidP="004A415E">
      <w:pPr>
        <w:autoSpaceDE w:val="0"/>
        <w:autoSpaceDN w:val="0"/>
        <w:adjustRightInd w:val="0"/>
        <w:ind w:firstLine="709"/>
        <w:jc w:val="both"/>
        <w:rPr>
          <w:sz w:val="28"/>
          <w:szCs w:val="28"/>
        </w:rPr>
      </w:pPr>
      <w:r>
        <w:rPr>
          <w:sz w:val="28"/>
          <w:szCs w:val="28"/>
        </w:rPr>
        <w:t xml:space="preserve">1.4. В абзаце 2 пункта 2.19 слова «а также на региональном портале государственных и муниципальных услуг по адресу: </w:t>
      </w:r>
      <w:hyperlink r:id="rId12" w:history="1">
        <w:r w:rsidRPr="00200297">
          <w:rPr>
            <w:rStyle w:val="a3"/>
            <w:sz w:val="28"/>
            <w:szCs w:val="28"/>
          </w:rPr>
          <w:t>http://www.pgu.ivanovoobl.ru»</w:t>
        </w:r>
      </w:hyperlink>
      <w:r>
        <w:rPr>
          <w:sz w:val="28"/>
          <w:szCs w:val="28"/>
        </w:rPr>
        <w:t xml:space="preserve"> исключить.</w:t>
      </w:r>
    </w:p>
    <w:p w:rsidR="004A415E" w:rsidRDefault="004A415E" w:rsidP="004A41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В пункте 2.19.1 слова «на Порталах» заменить словами «на Портале».</w:t>
      </w:r>
    </w:p>
    <w:p w:rsidR="004A415E" w:rsidRDefault="004A415E" w:rsidP="004A41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В пункте 2.19.2 слова «через Порталы» заменить словами «через Портал».</w:t>
      </w:r>
    </w:p>
    <w:p w:rsidR="004A415E" w:rsidRDefault="004A415E" w:rsidP="004A41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Пункт 2.</w:t>
      </w:r>
      <w:r w:rsidR="00AA1A96">
        <w:rPr>
          <w:rFonts w:ascii="Times New Roman" w:hAnsi="Times New Roman" w:cs="Times New Roman"/>
          <w:sz w:val="28"/>
          <w:szCs w:val="28"/>
        </w:rPr>
        <w:t>исключить.</w:t>
      </w:r>
    </w:p>
    <w:p w:rsidR="00AE72E9" w:rsidRDefault="00AE72E9" w:rsidP="00AE72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511B52">
        <w:rPr>
          <w:rFonts w:ascii="Times New Roman" w:hAnsi="Times New Roman" w:cs="Times New Roman"/>
          <w:sz w:val="28"/>
          <w:szCs w:val="28"/>
        </w:rPr>
        <w:t>8</w:t>
      </w:r>
      <w:r>
        <w:rPr>
          <w:rFonts w:ascii="Times New Roman" w:hAnsi="Times New Roman" w:cs="Times New Roman"/>
          <w:sz w:val="28"/>
          <w:szCs w:val="28"/>
        </w:rPr>
        <w:t>. Раздел 5 «</w:t>
      </w:r>
      <w:r w:rsidRPr="008348B3">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или муниципальных служащих, работников</w:t>
      </w:r>
      <w:r>
        <w:rPr>
          <w:rFonts w:ascii="Times New Roman" w:hAnsi="Times New Roman" w:cs="Times New Roman"/>
          <w:sz w:val="28"/>
          <w:szCs w:val="28"/>
        </w:rPr>
        <w:t>» изложить в новой редакции:</w:t>
      </w:r>
    </w:p>
    <w:p w:rsidR="00AE72E9" w:rsidRPr="008348B3" w:rsidRDefault="00AE72E9" w:rsidP="00AE72E9">
      <w:pPr>
        <w:ind w:firstLine="709"/>
        <w:jc w:val="both"/>
        <w:rPr>
          <w:sz w:val="28"/>
          <w:szCs w:val="28"/>
        </w:rPr>
      </w:pPr>
      <w:r>
        <w:t>«</w:t>
      </w:r>
      <w:r w:rsidRPr="008348B3">
        <w:rPr>
          <w:sz w:val="28"/>
          <w:szCs w:val="28"/>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работника многофункционального центра, в том числе в следующих случаях:</w:t>
      </w:r>
    </w:p>
    <w:p w:rsidR="00AE72E9" w:rsidRPr="008348B3" w:rsidRDefault="00AE72E9" w:rsidP="00AE72E9">
      <w:pPr>
        <w:ind w:firstLine="709"/>
        <w:jc w:val="both"/>
        <w:rPr>
          <w:sz w:val="28"/>
          <w:szCs w:val="28"/>
        </w:rPr>
      </w:pPr>
      <w:r w:rsidRPr="008348B3">
        <w:rPr>
          <w:sz w:val="28"/>
          <w:szCs w:val="28"/>
        </w:rPr>
        <w:t>1) нарушение срока регистрации запроса Заявителя о предоставлении муниципальной услуги;</w:t>
      </w:r>
    </w:p>
    <w:p w:rsidR="00AE72E9" w:rsidRPr="008348B3" w:rsidRDefault="00AE72E9" w:rsidP="00AE72E9">
      <w:pPr>
        <w:ind w:firstLine="709"/>
        <w:jc w:val="both"/>
        <w:rPr>
          <w:sz w:val="28"/>
          <w:szCs w:val="28"/>
        </w:rPr>
      </w:pPr>
      <w:r w:rsidRPr="008348B3">
        <w:rPr>
          <w:sz w:val="28"/>
          <w:szCs w:val="28"/>
        </w:rPr>
        <w:t>2) нарушение срока предоставления муниципальной услуги;</w:t>
      </w:r>
    </w:p>
    <w:p w:rsidR="00AE72E9" w:rsidRPr="008348B3" w:rsidRDefault="00AE72E9" w:rsidP="00AE72E9">
      <w:pPr>
        <w:ind w:firstLine="709"/>
        <w:jc w:val="both"/>
        <w:rPr>
          <w:sz w:val="28"/>
          <w:szCs w:val="28"/>
        </w:rPr>
      </w:pPr>
      <w:r w:rsidRPr="008348B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AA1A96" w:rsidRDefault="00AE72E9" w:rsidP="00AE72E9">
      <w:pPr>
        <w:ind w:firstLine="709"/>
        <w:jc w:val="both"/>
        <w:rPr>
          <w:sz w:val="28"/>
          <w:szCs w:val="28"/>
        </w:rPr>
      </w:pPr>
      <w:r w:rsidRPr="008348B3">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p>
    <w:p w:rsidR="00AA1A96" w:rsidRDefault="00AA1A96" w:rsidP="00AE72E9">
      <w:pPr>
        <w:ind w:firstLine="709"/>
        <w:jc w:val="both"/>
        <w:rPr>
          <w:sz w:val="28"/>
          <w:szCs w:val="28"/>
        </w:rPr>
      </w:pPr>
    </w:p>
    <w:p w:rsidR="00AA1A96" w:rsidRDefault="00AA1A96" w:rsidP="00AE72E9">
      <w:pPr>
        <w:ind w:firstLine="709"/>
        <w:jc w:val="both"/>
        <w:rPr>
          <w:sz w:val="28"/>
          <w:szCs w:val="28"/>
        </w:rPr>
      </w:pPr>
    </w:p>
    <w:p w:rsidR="00AE72E9" w:rsidRPr="008348B3" w:rsidRDefault="00AE72E9" w:rsidP="00AA1A96">
      <w:pPr>
        <w:jc w:val="both"/>
        <w:rPr>
          <w:sz w:val="28"/>
          <w:szCs w:val="28"/>
        </w:rPr>
      </w:pPr>
      <w:r w:rsidRPr="008348B3">
        <w:rPr>
          <w:sz w:val="28"/>
          <w:szCs w:val="28"/>
        </w:rPr>
        <w:t>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AE72E9" w:rsidRPr="008348B3" w:rsidRDefault="00AE72E9" w:rsidP="00AE72E9">
      <w:pPr>
        <w:ind w:firstLine="709"/>
        <w:jc w:val="both"/>
        <w:rPr>
          <w:sz w:val="28"/>
          <w:szCs w:val="28"/>
        </w:rPr>
      </w:pPr>
      <w:proofErr w:type="gramStart"/>
      <w:r w:rsidRPr="008348B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roofErr w:type="gramEnd"/>
    </w:p>
    <w:p w:rsidR="00AE72E9" w:rsidRPr="008348B3" w:rsidRDefault="00AE72E9" w:rsidP="00AE72E9">
      <w:pPr>
        <w:ind w:firstLine="709"/>
        <w:jc w:val="both"/>
        <w:rPr>
          <w:sz w:val="28"/>
          <w:szCs w:val="28"/>
        </w:rPr>
      </w:pPr>
      <w:r w:rsidRPr="008348B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AE72E9" w:rsidRPr="008348B3" w:rsidRDefault="00AE72E9" w:rsidP="00AE72E9">
      <w:pPr>
        <w:ind w:firstLine="709"/>
        <w:jc w:val="both"/>
        <w:rPr>
          <w:sz w:val="28"/>
          <w:szCs w:val="28"/>
        </w:rPr>
      </w:pPr>
      <w:proofErr w:type="gramStart"/>
      <w:r w:rsidRPr="008348B3">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E72E9" w:rsidRPr="008348B3" w:rsidRDefault="00AE72E9" w:rsidP="00AE72E9">
      <w:pPr>
        <w:ind w:firstLine="709"/>
        <w:jc w:val="both"/>
        <w:rPr>
          <w:sz w:val="28"/>
          <w:szCs w:val="28"/>
        </w:rPr>
      </w:pPr>
      <w:r w:rsidRPr="008348B3">
        <w:rPr>
          <w:sz w:val="28"/>
          <w:szCs w:val="28"/>
        </w:rPr>
        <w:t>8) нарушение срока или порядка выдачи документов по результатам предоставления муниципальной услуги;</w:t>
      </w:r>
    </w:p>
    <w:p w:rsidR="00AE72E9" w:rsidRPr="008348B3" w:rsidRDefault="00AE72E9" w:rsidP="00AE72E9">
      <w:pPr>
        <w:ind w:firstLine="709"/>
        <w:jc w:val="both"/>
        <w:rPr>
          <w:sz w:val="28"/>
          <w:szCs w:val="28"/>
        </w:rPr>
      </w:pPr>
      <w:proofErr w:type="gramStart"/>
      <w:r w:rsidRPr="008348B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roofErr w:type="gramEnd"/>
    </w:p>
    <w:p w:rsidR="00AE72E9" w:rsidRPr="00404866" w:rsidRDefault="00AE72E9" w:rsidP="00AE72E9">
      <w:pPr>
        <w:ind w:firstLine="709"/>
        <w:jc w:val="both"/>
        <w:rPr>
          <w:sz w:val="28"/>
          <w:szCs w:val="28"/>
        </w:rPr>
      </w:pPr>
      <w:proofErr w:type="gramStart"/>
      <w:r w:rsidRPr="008348B3">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404866">
        <w:rPr>
          <w:sz w:val="28"/>
          <w:szCs w:val="28"/>
        </w:rPr>
        <w:t xml:space="preserve">предусмотренных </w:t>
      </w:r>
      <w:hyperlink r:id="rId13" w:history="1">
        <w:r w:rsidRPr="00404866">
          <w:rPr>
            <w:sz w:val="28"/>
            <w:szCs w:val="28"/>
          </w:rPr>
          <w:t>пунктом 4 части 1 статьи 7</w:t>
        </w:r>
      </w:hyperlink>
      <w:r w:rsidRPr="00404866">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E72E9" w:rsidRPr="008348B3" w:rsidRDefault="00AE72E9" w:rsidP="00AE72E9">
      <w:pPr>
        <w:ind w:firstLine="709"/>
        <w:jc w:val="both"/>
        <w:rPr>
          <w:sz w:val="28"/>
          <w:szCs w:val="28"/>
        </w:rPr>
      </w:pPr>
      <w:r w:rsidRPr="008348B3">
        <w:rPr>
          <w:sz w:val="28"/>
          <w:szCs w:val="28"/>
        </w:rPr>
        <w:t>5.2. Жалоба подается в письменной форме на бумажном носителе либо в электронной форме.</w:t>
      </w:r>
    </w:p>
    <w:p w:rsidR="00AE72E9" w:rsidRPr="008348B3" w:rsidRDefault="00AE72E9" w:rsidP="00AE72E9">
      <w:pPr>
        <w:ind w:firstLine="709"/>
        <w:jc w:val="both"/>
        <w:rPr>
          <w:sz w:val="28"/>
          <w:szCs w:val="28"/>
        </w:rPr>
      </w:pPr>
      <w:r w:rsidRPr="008348B3">
        <w:rPr>
          <w:sz w:val="28"/>
          <w:szCs w:val="28"/>
        </w:rPr>
        <w:t xml:space="preserve">Жалоба может быть направлена по почте, через многофункциональные центры предоставления государственных и муниципальных услуг, с использованием информационно-телекоммуникационной сети </w:t>
      </w:r>
      <w:r w:rsidR="00511B52">
        <w:rPr>
          <w:sz w:val="28"/>
          <w:szCs w:val="28"/>
        </w:rPr>
        <w:t>«</w:t>
      </w:r>
      <w:r w:rsidRPr="008348B3">
        <w:rPr>
          <w:sz w:val="28"/>
          <w:szCs w:val="28"/>
        </w:rPr>
        <w:t>Интернет</w:t>
      </w:r>
      <w:r w:rsidR="00511B52">
        <w:rPr>
          <w:sz w:val="28"/>
          <w:szCs w:val="28"/>
        </w:rPr>
        <w:t>»</w:t>
      </w:r>
      <w:r w:rsidRPr="008348B3">
        <w:rPr>
          <w:sz w:val="28"/>
          <w:szCs w:val="28"/>
        </w:rPr>
        <w:t>, официального сайта органа, предоставляющего муниципальную услугу, официального сайта многофункционального центра, Портал</w:t>
      </w:r>
      <w:r w:rsidR="00511B52">
        <w:rPr>
          <w:sz w:val="28"/>
          <w:szCs w:val="28"/>
        </w:rPr>
        <w:t>а</w:t>
      </w:r>
      <w:r w:rsidRPr="008348B3">
        <w:rPr>
          <w:sz w:val="28"/>
          <w:szCs w:val="28"/>
        </w:rPr>
        <w:t xml:space="preserve">, а также может быть принята при личном приеме Заявителя в соответствии с графиком приема, указанным в </w:t>
      </w:r>
      <w:hyperlink r:id="rId14" w:history="1">
        <w:r w:rsidRPr="008348B3">
          <w:rPr>
            <w:color w:val="0000FF"/>
            <w:sz w:val="28"/>
            <w:szCs w:val="28"/>
          </w:rPr>
          <w:t>пункте 2.3</w:t>
        </w:r>
      </w:hyperlink>
      <w:r w:rsidRPr="008348B3">
        <w:rPr>
          <w:sz w:val="28"/>
          <w:szCs w:val="28"/>
        </w:rPr>
        <w:t xml:space="preserve"> настоящего Регламента.</w:t>
      </w:r>
    </w:p>
    <w:p w:rsidR="00AA1A96" w:rsidRDefault="00AA1A96" w:rsidP="00AE72E9">
      <w:pPr>
        <w:ind w:firstLine="709"/>
        <w:jc w:val="both"/>
        <w:rPr>
          <w:sz w:val="28"/>
          <w:szCs w:val="28"/>
        </w:rPr>
      </w:pPr>
    </w:p>
    <w:p w:rsidR="00AA1A96" w:rsidRDefault="00AA1A96" w:rsidP="00AE72E9">
      <w:pPr>
        <w:ind w:firstLine="709"/>
        <w:jc w:val="both"/>
        <w:rPr>
          <w:sz w:val="28"/>
          <w:szCs w:val="28"/>
        </w:rPr>
      </w:pPr>
    </w:p>
    <w:p w:rsidR="00AA1A96" w:rsidRDefault="00AA1A96" w:rsidP="00AE72E9">
      <w:pPr>
        <w:ind w:firstLine="709"/>
        <w:jc w:val="both"/>
        <w:rPr>
          <w:sz w:val="28"/>
          <w:szCs w:val="28"/>
        </w:rPr>
      </w:pPr>
    </w:p>
    <w:p w:rsidR="00AE72E9" w:rsidRPr="008348B3" w:rsidRDefault="00AE72E9" w:rsidP="00AE72E9">
      <w:pPr>
        <w:ind w:firstLine="709"/>
        <w:jc w:val="both"/>
        <w:rPr>
          <w:sz w:val="28"/>
          <w:szCs w:val="28"/>
        </w:rPr>
      </w:pPr>
      <w:r w:rsidRPr="008348B3">
        <w:rPr>
          <w:sz w:val="28"/>
          <w:szCs w:val="28"/>
        </w:rPr>
        <w:t>В случае обжалования решений, действий (бездействия) должностных лиц и муниципальных служащих Комитета жалоба подается на имя председателя Комитета и рассматривается им.</w:t>
      </w:r>
    </w:p>
    <w:p w:rsidR="00AE72E9" w:rsidRPr="008348B3" w:rsidRDefault="00AE72E9" w:rsidP="00AE72E9">
      <w:pPr>
        <w:ind w:firstLine="709"/>
        <w:jc w:val="both"/>
        <w:rPr>
          <w:sz w:val="28"/>
          <w:szCs w:val="28"/>
        </w:rPr>
      </w:pPr>
      <w:r w:rsidRPr="008348B3">
        <w:rPr>
          <w:sz w:val="28"/>
          <w:szCs w:val="28"/>
        </w:rPr>
        <w:t>В случае обжалования решений председателя Комитета жалоба подается в Администрацию города Иванова на имя заместителя главы Администрации города Иванова, курирующего работу Комитета, и рассматривается им.</w:t>
      </w:r>
    </w:p>
    <w:p w:rsidR="00AE72E9" w:rsidRPr="008348B3" w:rsidRDefault="00AE72E9" w:rsidP="00AE72E9">
      <w:pPr>
        <w:ind w:firstLine="709"/>
        <w:jc w:val="both"/>
        <w:rPr>
          <w:sz w:val="28"/>
          <w:szCs w:val="28"/>
        </w:rPr>
      </w:pPr>
      <w:r w:rsidRPr="008348B3">
        <w:rPr>
          <w:sz w:val="28"/>
          <w:szCs w:val="28"/>
        </w:rPr>
        <w:t>В случае обжалования решений заместителя главы Администрации, курирующего работу Комитета, жалоба подается в Администрацию города Иванова на имя Главы города Иванова и рассматривается им.</w:t>
      </w:r>
    </w:p>
    <w:p w:rsidR="00AE72E9" w:rsidRPr="008348B3" w:rsidRDefault="00AE72E9" w:rsidP="00AE72E9">
      <w:pPr>
        <w:ind w:firstLine="709"/>
        <w:jc w:val="both"/>
        <w:rPr>
          <w:sz w:val="28"/>
          <w:szCs w:val="28"/>
        </w:rPr>
      </w:pPr>
      <w:r w:rsidRPr="008348B3">
        <w:rPr>
          <w:sz w:val="28"/>
          <w:szCs w:val="28"/>
        </w:rPr>
        <w:t>В случае обжалования решений, действий (бездействия) должностных лиц, специалистов многофункционального центра жалоба подается непосредственно на имя руководителя многофункционального центра либо на имя заместителя главы Администрации города Иванова, курирующего работу многофункционального центра.</w:t>
      </w:r>
    </w:p>
    <w:p w:rsidR="00AE72E9" w:rsidRPr="008348B3" w:rsidRDefault="00AE72E9" w:rsidP="00AE72E9">
      <w:pPr>
        <w:ind w:firstLine="709"/>
        <w:jc w:val="both"/>
        <w:rPr>
          <w:sz w:val="28"/>
          <w:szCs w:val="28"/>
        </w:rPr>
      </w:pPr>
      <w:r w:rsidRPr="008348B3">
        <w:rPr>
          <w:sz w:val="28"/>
          <w:szCs w:val="28"/>
        </w:rPr>
        <w:t>Почтовый адрес для направления жалоб:</w:t>
      </w:r>
    </w:p>
    <w:p w:rsidR="00AE72E9" w:rsidRPr="008348B3" w:rsidRDefault="00AE72E9" w:rsidP="00AE72E9">
      <w:pPr>
        <w:ind w:firstLine="709"/>
        <w:jc w:val="both"/>
        <w:rPr>
          <w:sz w:val="28"/>
          <w:szCs w:val="28"/>
        </w:rPr>
      </w:pPr>
      <w:r w:rsidRPr="008348B3">
        <w:rPr>
          <w:sz w:val="28"/>
          <w:szCs w:val="28"/>
        </w:rPr>
        <w:t>153000, г. Иваново, Революции пл., д. 6.</w:t>
      </w:r>
    </w:p>
    <w:p w:rsidR="00AE72E9" w:rsidRPr="008348B3" w:rsidRDefault="00AE72E9" w:rsidP="00AE72E9">
      <w:pPr>
        <w:ind w:firstLine="709"/>
        <w:jc w:val="both"/>
        <w:rPr>
          <w:sz w:val="28"/>
          <w:szCs w:val="28"/>
        </w:rPr>
      </w:pPr>
      <w:r w:rsidRPr="008348B3">
        <w:rPr>
          <w:sz w:val="28"/>
          <w:szCs w:val="28"/>
        </w:rPr>
        <w:t>Адреса для направления жалоб в электронной форме:</w:t>
      </w:r>
    </w:p>
    <w:p w:rsidR="00AE72E9" w:rsidRPr="008348B3" w:rsidRDefault="00AE72E9" w:rsidP="00AE72E9">
      <w:pPr>
        <w:ind w:firstLine="709"/>
        <w:jc w:val="both"/>
        <w:rPr>
          <w:sz w:val="28"/>
          <w:szCs w:val="28"/>
        </w:rPr>
      </w:pPr>
      <w:r w:rsidRPr="008348B3">
        <w:rPr>
          <w:sz w:val="28"/>
          <w:szCs w:val="28"/>
        </w:rPr>
        <w:t>- на имя председателя Комитета: gkui@ivgoradm.ru;</w:t>
      </w:r>
    </w:p>
    <w:p w:rsidR="00AE72E9" w:rsidRPr="008348B3" w:rsidRDefault="00AE72E9" w:rsidP="00AE72E9">
      <w:pPr>
        <w:pStyle w:val="ConsPlusNormal"/>
        <w:ind w:firstLine="709"/>
        <w:jc w:val="both"/>
        <w:rPr>
          <w:sz w:val="28"/>
          <w:szCs w:val="28"/>
        </w:rPr>
      </w:pPr>
      <w:r w:rsidRPr="008348B3">
        <w:rPr>
          <w:rFonts w:ascii="Times New Roman" w:hAnsi="Times New Roman" w:cs="Times New Roman"/>
          <w:sz w:val="28"/>
          <w:szCs w:val="28"/>
        </w:rPr>
        <w:t>- на имя заместителя главы Администрации города Иванова, курирующего работу Комитета, на имя Главы города Иванова: i</w:t>
      </w:r>
      <w:proofErr w:type="spellStart"/>
      <w:r w:rsidRPr="008348B3">
        <w:rPr>
          <w:rFonts w:ascii="Times New Roman" w:hAnsi="Times New Roman" w:cs="Times New Roman"/>
          <w:sz w:val="28"/>
          <w:szCs w:val="28"/>
          <w:lang w:val="en-US"/>
        </w:rPr>
        <w:t>vanovo</w:t>
      </w:r>
      <w:proofErr w:type="spellEnd"/>
      <w:r w:rsidRPr="008348B3">
        <w:rPr>
          <w:rFonts w:ascii="Times New Roman" w:hAnsi="Times New Roman" w:cs="Times New Roman"/>
          <w:sz w:val="28"/>
          <w:szCs w:val="28"/>
        </w:rPr>
        <w:t>.</w:t>
      </w:r>
      <w:proofErr w:type="spellStart"/>
      <w:r w:rsidRPr="008348B3">
        <w:rPr>
          <w:rFonts w:ascii="Times New Roman" w:hAnsi="Times New Roman" w:cs="Times New Roman"/>
          <w:sz w:val="28"/>
          <w:szCs w:val="28"/>
          <w:lang w:val="en-US"/>
        </w:rPr>
        <w:t>gosuslugi</w:t>
      </w:r>
      <w:proofErr w:type="spellEnd"/>
      <w:r w:rsidRPr="008348B3">
        <w:rPr>
          <w:rFonts w:ascii="Times New Roman" w:hAnsi="Times New Roman" w:cs="Times New Roman"/>
          <w:sz w:val="28"/>
          <w:szCs w:val="28"/>
        </w:rPr>
        <w:t>.</w:t>
      </w:r>
      <w:proofErr w:type="spellStart"/>
      <w:r w:rsidRPr="008348B3">
        <w:rPr>
          <w:rFonts w:ascii="Times New Roman" w:hAnsi="Times New Roman" w:cs="Times New Roman"/>
          <w:sz w:val="28"/>
          <w:szCs w:val="28"/>
          <w:lang w:val="en-US"/>
        </w:rPr>
        <w:t>ru</w:t>
      </w:r>
      <w:proofErr w:type="spellEnd"/>
      <w:r w:rsidRPr="008348B3">
        <w:rPr>
          <w:rFonts w:ascii="Times New Roman" w:hAnsi="Times New Roman" w:cs="Times New Roman"/>
          <w:sz w:val="28"/>
          <w:szCs w:val="28"/>
        </w:rPr>
        <w:t>, раздел «Электронная приемная», подраздел «Вопросы заместителям главы Администрации города Иванова»;</w:t>
      </w:r>
    </w:p>
    <w:p w:rsidR="00AE72E9" w:rsidRPr="008348B3" w:rsidRDefault="00AE72E9" w:rsidP="00AE72E9">
      <w:pPr>
        <w:ind w:firstLine="709"/>
        <w:jc w:val="both"/>
        <w:rPr>
          <w:sz w:val="28"/>
          <w:szCs w:val="28"/>
        </w:rPr>
      </w:pPr>
      <w:r w:rsidRPr="008348B3">
        <w:rPr>
          <w:sz w:val="28"/>
          <w:szCs w:val="28"/>
        </w:rPr>
        <w:t>- через Портал: http://www.gosuslugi.ru.</w:t>
      </w:r>
    </w:p>
    <w:p w:rsidR="00AE72E9" w:rsidRPr="008348B3" w:rsidRDefault="00AE72E9" w:rsidP="00AE72E9">
      <w:pPr>
        <w:ind w:firstLine="709"/>
        <w:jc w:val="both"/>
        <w:rPr>
          <w:sz w:val="28"/>
          <w:szCs w:val="28"/>
        </w:rPr>
      </w:pPr>
      <w:r w:rsidRPr="008348B3">
        <w:rPr>
          <w:sz w:val="28"/>
          <w:szCs w:val="28"/>
        </w:rPr>
        <w:t>5.3. Личный прием заявителей осуществляется председателем Комитета, первым заместителем (заместителем) главы Администрации города Иванова, курирующим работу Комитета, вышестоящим должностным лицом Администрации города Иванова в соответствии с графиком.</w:t>
      </w:r>
    </w:p>
    <w:p w:rsidR="00AE72E9" w:rsidRPr="008348B3" w:rsidRDefault="00AE72E9" w:rsidP="00AE72E9">
      <w:pPr>
        <w:ind w:firstLine="709"/>
        <w:jc w:val="both"/>
        <w:rPr>
          <w:sz w:val="28"/>
          <w:szCs w:val="28"/>
        </w:rPr>
      </w:pPr>
      <w:r w:rsidRPr="008348B3">
        <w:rPr>
          <w:sz w:val="28"/>
          <w:szCs w:val="28"/>
        </w:rPr>
        <w:t>5.4. Жалоба должна содержать:</w:t>
      </w:r>
    </w:p>
    <w:p w:rsidR="00AE72E9" w:rsidRPr="008348B3" w:rsidRDefault="00AE72E9" w:rsidP="00AE72E9">
      <w:pPr>
        <w:ind w:firstLine="709"/>
        <w:jc w:val="both"/>
        <w:rPr>
          <w:sz w:val="28"/>
          <w:szCs w:val="28"/>
        </w:rPr>
      </w:pPr>
      <w:proofErr w:type="gramStart"/>
      <w:r w:rsidRPr="008348B3">
        <w:rPr>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AE72E9" w:rsidRPr="008348B3" w:rsidRDefault="00AE72E9" w:rsidP="00AE72E9">
      <w:pPr>
        <w:ind w:firstLine="709"/>
        <w:jc w:val="both"/>
        <w:rPr>
          <w:sz w:val="28"/>
          <w:szCs w:val="28"/>
        </w:rPr>
      </w:pPr>
      <w:proofErr w:type="gramStart"/>
      <w:r w:rsidRPr="008348B3">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72E9" w:rsidRPr="008348B3" w:rsidRDefault="00AE72E9" w:rsidP="00AE72E9">
      <w:pPr>
        <w:ind w:firstLine="709"/>
        <w:jc w:val="both"/>
        <w:rPr>
          <w:sz w:val="28"/>
          <w:szCs w:val="28"/>
        </w:rPr>
      </w:pPr>
      <w:r w:rsidRPr="008348B3">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E72E9" w:rsidRPr="008348B3" w:rsidRDefault="00AE72E9" w:rsidP="00AE72E9">
      <w:pPr>
        <w:ind w:firstLine="709"/>
        <w:jc w:val="both"/>
        <w:rPr>
          <w:sz w:val="28"/>
          <w:szCs w:val="28"/>
        </w:rPr>
      </w:pPr>
      <w:r w:rsidRPr="008348B3">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8348B3">
        <w:rPr>
          <w:sz w:val="28"/>
          <w:szCs w:val="28"/>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E72E9" w:rsidRDefault="00AE72E9" w:rsidP="00AE72E9">
      <w:pPr>
        <w:autoSpaceDE w:val="0"/>
        <w:autoSpaceDN w:val="0"/>
        <w:adjustRightInd w:val="0"/>
        <w:ind w:firstLine="709"/>
        <w:jc w:val="both"/>
        <w:rPr>
          <w:sz w:val="28"/>
          <w:szCs w:val="28"/>
        </w:rPr>
      </w:pPr>
      <w:r w:rsidRPr="0080725E">
        <w:rPr>
          <w:sz w:val="28"/>
          <w:szCs w:val="28"/>
        </w:rPr>
        <w:t xml:space="preserve">5.5. </w:t>
      </w:r>
      <w:bookmarkStart w:id="1" w:name="Par30"/>
      <w:bookmarkEnd w:id="1"/>
      <w:proofErr w:type="gramStart"/>
      <w:r w:rsidRPr="0080725E">
        <w:rPr>
          <w:sz w:val="28"/>
          <w:szCs w:val="28"/>
        </w:rPr>
        <w:t>Жалоба</w:t>
      </w:r>
      <w:r>
        <w:rPr>
          <w:sz w:val="28"/>
          <w:szCs w:val="28"/>
        </w:rPr>
        <w:t>,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sz w:val="28"/>
          <w:szCs w:val="28"/>
        </w:rPr>
        <w:t xml:space="preserve"> исправлений - в течение пяти рабочих дней со дня ее регистрации.</w:t>
      </w:r>
    </w:p>
    <w:p w:rsidR="00AE72E9" w:rsidRPr="008348B3" w:rsidRDefault="00AE72E9" w:rsidP="00AE72E9">
      <w:pPr>
        <w:ind w:firstLine="709"/>
        <w:jc w:val="both"/>
        <w:rPr>
          <w:sz w:val="28"/>
          <w:szCs w:val="28"/>
        </w:rPr>
      </w:pPr>
      <w:r w:rsidRPr="008348B3">
        <w:rPr>
          <w:sz w:val="28"/>
          <w:szCs w:val="28"/>
        </w:rPr>
        <w:t>5.6. По результатам рассмотрения жалобы принимается одно из следующих решений:</w:t>
      </w:r>
    </w:p>
    <w:p w:rsidR="00AE72E9" w:rsidRPr="008348B3" w:rsidRDefault="00AE72E9" w:rsidP="00AE72E9">
      <w:pPr>
        <w:ind w:firstLine="709"/>
        <w:jc w:val="both"/>
        <w:rPr>
          <w:sz w:val="28"/>
          <w:szCs w:val="28"/>
        </w:rPr>
      </w:pPr>
      <w:proofErr w:type="gramStart"/>
      <w:r w:rsidRPr="008348B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roofErr w:type="gramEnd"/>
    </w:p>
    <w:p w:rsidR="00AE72E9" w:rsidRPr="008348B3" w:rsidRDefault="00AE72E9" w:rsidP="00AE72E9">
      <w:pPr>
        <w:ind w:firstLine="709"/>
        <w:jc w:val="both"/>
        <w:rPr>
          <w:sz w:val="28"/>
          <w:szCs w:val="28"/>
        </w:rPr>
      </w:pPr>
      <w:r w:rsidRPr="008348B3">
        <w:rPr>
          <w:sz w:val="28"/>
          <w:szCs w:val="28"/>
        </w:rPr>
        <w:t>2) в удовлетворении жалобы отказывается.</w:t>
      </w:r>
    </w:p>
    <w:p w:rsidR="00AE72E9" w:rsidRPr="008348B3" w:rsidRDefault="00AE72E9" w:rsidP="00AE72E9">
      <w:pPr>
        <w:ind w:firstLine="709"/>
        <w:jc w:val="both"/>
        <w:rPr>
          <w:sz w:val="28"/>
          <w:szCs w:val="28"/>
        </w:rPr>
      </w:pPr>
      <w:bookmarkStart w:id="2" w:name="Par33"/>
      <w:bookmarkEnd w:id="2"/>
      <w:r w:rsidRPr="008348B3">
        <w:rPr>
          <w:sz w:val="28"/>
          <w:szCs w:val="28"/>
        </w:rPr>
        <w:t xml:space="preserve">5.7. Не позднее дня, следующего за днем принятия решения, указанного в </w:t>
      </w:r>
      <w:hyperlink w:anchor="Par30" w:history="1">
        <w:r w:rsidRPr="00AB0D62">
          <w:rPr>
            <w:sz w:val="28"/>
            <w:szCs w:val="28"/>
          </w:rPr>
          <w:t>пункте 5.6</w:t>
        </w:r>
      </w:hyperlink>
      <w:r w:rsidRPr="008348B3">
        <w:rPr>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72E9" w:rsidRPr="008348B3" w:rsidRDefault="00AE72E9" w:rsidP="00AE72E9">
      <w:pPr>
        <w:ind w:firstLine="709"/>
        <w:jc w:val="both"/>
        <w:rPr>
          <w:sz w:val="28"/>
          <w:szCs w:val="28"/>
        </w:rPr>
      </w:pPr>
      <w:r w:rsidRPr="008348B3">
        <w:rPr>
          <w:sz w:val="28"/>
          <w:szCs w:val="28"/>
        </w:rPr>
        <w:t xml:space="preserve">5.8. В случае признания жалобы подлежащей удовлетворению в ответе Заявителю, указанном в </w:t>
      </w:r>
      <w:hyperlink w:anchor="Par33" w:history="1">
        <w:r w:rsidRPr="00AB0D62">
          <w:rPr>
            <w:sz w:val="28"/>
            <w:szCs w:val="28"/>
          </w:rPr>
          <w:t>пункте 5.7</w:t>
        </w:r>
      </w:hyperlink>
      <w:r w:rsidRPr="008348B3">
        <w:rPr>
          <w:sz w:val="28"/>
          <w:szCs w:val="28"/>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348B3">
        <w:rPr>
          <w:sz w:val="28"/>
          <w:szCs w:val="28"/>
        </w:rPr>
        <w:t>неудобства</w:t>
      </w:r>
      <w:proofErr w:type="gramEnd"/>
      <w:r w:rsidRPr="008348B3">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E72E9" w:rsidRPr="008348B3" w:rsidRDefault="00AE72E9" w:rsidP="00AE72E9">
      <w:pPr>
        <w:ind w:firstLine="709"/>
        <w:jc w:val="both"/>
        <w:rPr>
          <w:sz w:val="28"/>
          <w:szCs w:val="28"/>
        </w:rPr>
      </w:pPr>
      <w:r w:rsidRPr="008348B3">
        <w:rPr>
          <w:sz w:val="28"/>
          <w:szCs w:val="28"/>
        </w:rPr>
        <w:t xml:space="preserve">В случае признания </w:t>
      </w:r>
      <w:proofErr w:type="gramStart"/>
      <w:r w:rsidRPr="008348B3">
        <w:rPr>
          <w:sz w:val="28"/>
          <w:szCs w:val="28"/>
        </w:rPr>
        <w:t>жалобы</w:t>
      </w:r>
      <w:proofErr w:type="gramEnd"/>
      <w:r w:rsidRPr="008348B3">
        <w:rPr>
          <w:sz w:val="28"/>
          <w:szCs w:val="28"/>
        </w:rPr>
        <w:t xml:space="preserve"> не подлежащей удовлетворению в ответе Заявителю, указанном в </w:t>
      </w:r>
      <w:hyperlink w:anchor="Par33" w:history="1">
        <w:r w:rsidRPr="00AB0D62">
          <w:rPr>
            <w:sz w:val="28"/>
            <w:szCs w:val="28"/>
          </w:rPr>
          <w:t>пункте 5.7</w:t>
        </w:r>
      </w:hyperlink>
      <w:r w:rsidRPr="008348B3">
        <w:rPr>
          <w:sz w:val="28"/>
          <w:szCs w:val="28"/>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E72E9" w:rsidRPr="008348B3" w:rsidRDefault="00AE72E9" w:rsidP="00AE72E9">
      <w:pPr>
        <w:ind w:firstLine="709"/>
        <w:jc w:val="both"/>
        <w:rPr>
          <w:sz w:val="28"/>
          <w:szCs w:val="28"/>
        </w:rPr>
      </w:pPr>
      <w:r w:rsidRPr="008348B3">
        <w:rPr>
          <w:sz w:val="28"/>
          <w:szCs w:val="28"/>
        </w:rPr>
        <w:t xml:space="preserve">5.9. В случае установления в ходе или по результатам </w:t>
      </w:r>
      <w:proofErr w:type="gramStart"/>
      <w:r w:rsidRPr="008348B3">
        <w:rPr>
          <w:sz w:val="28"/>
          <w:szCs w:val="28"/>
        </w:rPr>
        <w:t>рассмотрения жалобы признаков состава административного правонарушения</w:t>
      </w:r>
      <w:proofErr w:type="gramEnd"/>
      <w:r w:rsidRPr="008348B3">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E72E9" w:rsidRPr="008348B3" w:rsidRDefault="00AE72E9" w:rsidP="00AE72E9">
      <w:pPr>
        <w:ind w:firstLine="709"/>
        <w:jc w:val="both"/>
        <w:rPr>
          <w:sz w:val="28"/>
          <w:szCs w:val="28"/>
        </w:rPr>
      </w:pPr>
      <w:r w:rsidRPr="008348B3">
        <w:rPr>
          <w:sz w:val="28"/>
          <w:szCs w:val="28"/>
        </w:rPr>
        <w:t>5.10. В случае если в жалобе не указан почтовый адрес, по которому должен быть направлен ответ, ответ на такую жалобу не дается.</w:t>
      </w:r>
    </w:p>
    <w:p w:rsidR="00AE72E9" w:rsidRPr="008348B3" w:rsidRDefault="00AE72E9" w:rsidP="00AE72E9">
      <w:pPr>
        <w:ind w:firstLine="709"/>
        <w:jc w:val="both"/>
        <w:rPr>
          <w:sz w:val="28"/>
          <w:szCs w:val="28"/>
        </w:rPr>
      </w:pPr>
      <w:r w:rsidRPr="008348B3">
        <w:rPr>
          <w:sz w:val="28"/>
          <w:szCs w:val="28"/>
        </w:rPr>
        <w:lastRenderedPageBreak/>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roofErr w:type="gramStart"/>
      <w:r w:rsidRPr="008348B3">
        <w:rPr>
          <w:sz w:val="28"/>
          <w:szCs w:val="28"/>
        </w:rPr>
        <w:t>.</w:t>
      </w:r>
      <w:r>
        <w:rPr>
          <w:sz w:val="28"/>
          <w:szCs w:val="28"/>
        </w:rPr>
        <w:t>»</w:t>
      </w:r>
      <w:proofErr w:type="gramEnd"/>
      <w:r w:rsidR="00404866">
        <w:rPr>
          <w:sz w:val="28"/>
          <w:szCs w:val="28"/>
        </w:rPr>
        <w:t>.</w:t>
      </w:r>
    </w:p>
    <w:p w:rsidR="00FC7163" w:rsidRPr="00302CCC" w:rsidRDefault="00FC7163" w:rsidP="00FC7163">
      <w:pPr>
        <w:autoSpaceDE w:val="0"/>
        <w:autoSpaceDN w:val="0"/>
        <w:adjustRightInd w:val="0"/>
        <w:ind w:firstLine="709"/>
        <w:jc w:val="both"/>
        <w:outlineLvl w:val="0"/>
        <w:rPr>
          <w:color w:val="000000"/>
          <w:sz w:val="28"/>
          <w:szCs w:val="28"/>
        </w:rPr>
      </w:pPr>
      <w:r w:rsidRPr="00302CCC">
        <w:rPr>
          <w:color w:val="000000"/>
          <w:sz w:val="28"/>
          <w:szCs w:val="28"/>
        </w:rPr>
        <w:t>2. Настоящее постановление вступает в силу со дня официального опубликования.</w:t>
      </w:r>
    </w:p>
    <w:p w:rsidR="00FC7163" w:rsidRPr="00302CCC" w:rsidRDefault="00FC7163" w:rsidP="00FC7163">
      <w:pPr>
        <w:autoSpaceDE w:val="0"/>
        <w:autoSpaceDN w:val="0"/>
        <w:adjustRightInd w:val="0"/>
        <w:ind w:firstLine="709"/>
        <w:jc w:val="both"/>
        <w:rPr>
          <w:sz w:val="28"/>
          <w:szCs w:val="28"/>
        </w:rPr>
      </w:pPr>
      <w:r w:rsidRPr="00302CCC">
        <w:rPr>
          <w:color w:val="000000"/>
          <w:sz w:val="28"/>
          <w:szCs w:val="28"/>
        </w:rPr>
        <w:t>3.  </w:t>
      </w:r>
      <w:r w:rsidRPr="00302CCC">
        <w:rPr>
          <w:bCs/>
          <w:color w:val="000000"/>
          <w:sz w:val="28"/>
          <w:szCs w:val="28"/>
        </w:rPr>
        <w:t xml:space="preserve">Опубликовать настоящее постановление </w:t>
      </w:r>
      <w:r w:rsidRPr="00302CCC">
        <w:rPr>
          <w:color w:val="000000"/>
          <w:sz w:val="28"/>
          <w:szCs w:val="28"/>
        </w:rPr>
        <w:t xml:space="preserve">в сборнике «Правовой вестник города Иванова» </w:t>
      </w:r>
      <w:r w:rsidRPr="00302CCC">
        <w:rPr>
          <w:bCs/>
          <w:color w:val="000000"/>
          <w:sz w:val="28"/>
          <w:szCs w:val="28"/>
        </w:rPr>
        <w:t>и разместить на официальном сайте Администрации города Иванова в сети «Интернет».</w:t>
      </w:r>
    </w:p>
    <w:p w:rsidR="00FC7163" w:rsidRDefault="00FC7163" w:rsidP="00FC7163">
      <w:pPr>
        <w:autoSpaceDE w:val="0"/>
        <w:autoSpaceDN w:val="0"/>
        <w:adjustRightInd w:val="0"/>
        <w:ind w:firstLine="709"/>
        <w:jc w:val="both"/>
        <w:outlineLvl w:val="0"/>
        <w:rPr>
          <w:color w:val="000000"/>
          <w:sz w:val="28"/>
          <w:szCs w:val="28"/>
        </w:rPr>
      </w:pPr>
      <w:r w:rsidRPr="00302CCC">
        <w:rPr>
          <w:color w:val="000000"/>
          <w:sz w:val="28"/>
          <w:szCs w:val="28"/>
        </w:rPr>
        <w:tab/>
      </w:r>
    </w:p>
    <w:p w:rsidR="00FC7163" w:rsidRPr="00302CCC" w:rsidRDefault="00FC7163" w:rsidP="00FC7163">
      <w:pPr>
        <w:tabs>
          <w:tab w:val="left" w:pos="720"/>
          <w:tab w:val="left" w:pos="900"/>
          <w:tab w:val="left" w:pos="1080"/>
        </w:tabs>
        <w:jc w:val="both"/>
        <w:rPr>
          <w:color w:val="000000"/>
          <w:sz w:val="28"/>
          <w:szCs w:val="28"/>
        </w:rPr>
      </w:pPr>
    </w:p>
    <w:p w:rsidR="004E2475" w:rsidRPr="00BE19B3" w:rsidRDefault="00FC7163" w:rsidP="00306B4E">
      <w:pPr>
        <w:jc w:val="both"/>
        <w:rPr>
          <w:sz w:val="28"/>
          <w:szCs w:val="28"/>
        </w:rPr>
      </w:pPr>
      <w:r w:rsidRPr="00302CCC">
        <w:rPr>
          <w:color w:val="000000"/>
          <w:sz w:val="28"/>
          <w:szCs w:val="28"/>
        </w:rPr>
        <w:t>Глава города Иванова                                                                      В.Н. Шарыпов</w:t>
      </w:r>
    </w:p>
    <w:sectPr w:rsidR="004E2475" w:rsidRPr="00BE19B3" w:rsidSect="00AA1A96">
      <w:headerReference w:type="default" r:id="rId15"/>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0DE" w:rsidRDefault="005770DE" w:rsidP="007B1112">
      <w:r>
        <w:separator/>
      </w:r>
    </w:p>
  </w:endnote>
  <w:endnote w:type="continuationSeparator" w:id="0">
    <w:p w:rsidR="005770DE" w:rsidRDefault="005770DE" w:rsidP="007B1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0DE" w:rsidRDefault="005770DE" w:rsidP="007B1112">
      <w:r>
        <w:separator/>
      </w:r>
    </w:p>
  </w:footnote>
  <w:footnote w:type="continuationSeparator" w:id="0">
    <w:p w:rsidR="005770DE" w:rsidRDefault="005770DE" w:rsidP="007B1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5E" w:rsidRDefault="005770DE">
    <w:pPr>
      <w:pStyle w:val="a9"/>
      <w:jc w:val="right"/>
    </w:pPr>
    <w:r>
      <w:fldChar w:fldCharType="begin"/>
    </w:r>
    <w:r>
      <w:instrText xml:space="preserve"> PAGE   \* MERGEFORMAT </w:instrText>
    </w:r>
    <w:r>
      <w:fldChar w:fldCharType="separate"/>
    </w:r>
    <w:r w:rsidR="00FE5711">
      <w:rPr>
        <w:noProof/>
      </w:rPr>
      <w:t>2</w:t>
    </w:r>
    <w:r>
      <w:rPr>
        <w:noProof/>
      </w:rPr>
      <w:fldChar w:fldCharType="end"/>
    </w:r>
  </w:p>
  <w:p w:rsidR="004A415E" w:rsidRDefault="004A415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F4ADD"/>
    <w:multiLevelType w:val="hybridMultilevel"/>
    <w:tmpl w:val="7D6E4502"/>
    <w:lvl w:ilvl="0" w:tplc="8E8287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FE34F1"/>
    <w:multiLevelType w:val="hybridMultilevel"/>
    <w:tmpl w:val="04C20162"/>
    <w:lvl w:ilvl="0" w:tplc="3A48680C">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2BD44A6"/>
    <w:multiLevelType w:val="hybridMultilevel"/>
    <w:tmpl w:val="4028D1E2"/>
    <w:lvl w:ilvl="0" w:tplc="95E2685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D40CB9"/>
    <w:multiLevelType w:val="hybridMultilevel"/>
    <w:tmpl w:val="6C848462"/>
    <w:lvl w:ilvl="0" w:tplc="FAAAF9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58416CF"/>
    <w:multiLevelType w:val="multilevel"/>
    <w:tmpl w:val="CE18F114"/>
    <w:lvl w:ilvl="0">
      <w:start w:val="1"/>
      <w:numFmt w:val="decimal"/>
      <w:lvlText w:val="%1."/>
      <w:lvlJc w:val="left"/>
      <w:pPr>
        <w:ind w:left="1020" w:hanging="360"/>
      </w:pPr>
      <w:rPr>
        <w:rFonts w:hint="default"/>
      </w:rPr>
    </w:lvl>
    <w:lvl w:ilvl="1">
      <w:start w:val="1"/>
      <w:numFmt w:val="decimal"/>
      <w:isLgl/>
      <w:lvlText w:val="%1.%2"/>
      <w:lvlJc w:val="left"/>
      <w:pPr>
        <w:ind w:left="779" w:hanging="495"/>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515"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65"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415" w:hanging="1440"/>
      </w:pPr>
      <w:rPr>
        <w:rFonts w:hint="default"/>
      </w:rPr>
    </w:lvl>
    <w:lvl w:ilvl="8">
      <w:start w:val="1"/>
      <w:numFmt w:val="decimal"/>
      <w:isLgl/>
      <w:lvlText w:val="%1.%2.%3.%4.%5.%6.%7.%8.%9"/>
      <w:lvlJc w:val="left"/>
      <w:pPr>
        <w:ind w:left="2820" w:hanging="1800"/>
      </w:pPr>
      <w:rPr>
        <w:rFonts w:hint="default"/>
      </w:rPr>
    </w:lvl>
  </w:abstractNum>
  <w:abstractNum w:abstractNumId="5">
    <w:nsid w:val="45BB6990"/>
    <w:multiLevelType w:val="hybridMultilevel"/>
    <w:tmpl w:val="31E6AEEE"/>
    <w:lvl w:ilvl="0" w:tplc="A81A5D92">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1D35881"/>
    <w:multiLevelType w:val="hybridMultilevel"/>
    <w:tmpl w:val="8C5AF234"/>
    <w:lvl w:ilvl="0" w:tplc="17D8F8E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F3E1862"/>
    <w:multiLevelType w:val="hybridMultilevel"/>
    <w:tmpl w:val="FA64551A"/>
    <w:lvl w:ilvl="0" w:tplc="2F9C01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7951CFD"/>
    <w:multiLevelType w:val="multilevel"/>
    <w:tmpl w:val="510A5F4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7DD37A4"/>
    <w:multiLevelType w:val="hybridMultilevel"/>
    <w:tmpl w:val="53DA65A6"/>
    <w:lvl w:ilvl="0" w:tplc="057A6FE8">
      <w:start w:val="1"/>
      <w:numFmt w:val="decimal"/>
      <w:lvlText w:val="%1."/>
      <w:lvlJc w:val="left"/>
      <w:pPr>
        <w:ind w:left="3225" w:hanging="360"/>
      </w:pPr>
      <w:rPr>
        <w:rFonts w:ascii="Times New Roman" w:eastAsia="Times New Roman" w:hAnsi="Times New Roman" w:cs="Times New Roman"/>
      </w:rPr>
    </w:lvl>
    <w:lvl w:ilvl="1" w:tplc="04190019" w:tentative="1">
      <w:start w:val="1"/>
      <w:numFmt w:val="lowerLetter"/>
      <w:lvlText w:val="%2."/>
      <w:lvlJc w:val="left"/>
      <w:pPr>
        <w:ind w:left="3945" w:hanging="360"/>
      </w:pPr>
    </w:lvl>
    <w:lvl w:ilvl="2" w:tplc="0419001B" w:tentative="1">
      <w:start w:val="1"/>
      <w:numFmt w:val="lowerRoman"/>
      <w:lvlText w:val="%3."/>
      <w:lvlJc w:val="right"/>
      <w:pPr>
        <w:ind w:left="4665" w:hanging="180"/>
      </w:pPr>
    </w:lvl>
    <w:lvl w:ilvl="3" w:tplc="0419000F" w:tentative="1">
      <w:start w:val="1"/>
      <w:numFmt w:val="decimal"/>
      <w:lvlText w:val="%4."/>
      <w:lvlJc w:val="left"/>
      <w:pPr>
        <w:ind w:left="5385" w:hanging="360"/>
      </w:pPr>
    </w:lvl>
    <w:lvl w:ilvl="4" w:tplc="04190019" w:tentative="1">
      <w:start w:val="1"/>
      <w:numFmt w:val="lowerLetter"/>
      <w:lvlText w:val="%5."/>
      <w:lvlJc w:val="left"/>
      <w:pPr>
        <w:ind w:left="6105" w:hanging="360"/>
      </w:pPr>
    </w:lvl>
    <w:lvl w:ilvl="5" w:tplc="0419001B" w:tentative="1">
      <w:start w:val="1"/>
      <w:numFmt w:val="lowerRoman"/>
      <w:lvlText w:val="%6."/>
      <w:lvlJc w:val="right"/>
      <w:pPr>
        <w:ind w:left="6825" w:hanging="180"/>
      </w:pPr>
    </w:lvl>
    <w:lvl w:ilvl="6" w:tplc="0419000F" w:tentative="1">
      <w:start w:val="1"/>
      <w:numFmt w:val="decimal"/>
      <w:lvlText w:val="%7."/>
      <w:lvlJc w:val="left"/>
      <w:pPr>
        <w:ind w:left="7545" w:hanging="360"/>
      </w:pPr>
    </w:lvl>
    <w:lvl w:ilvl="7" w:tplc="04190019" w:tentative="1">
      <w:start w:val="1"/>
      <w:numFmt w:val="lowerLetter"/>
      <w:lvlText w:val="%8."/>
      <w:lvlJc w:val="left"/>
      <w:pPr>
        <w:ind w:left="8265" w:hanging="360"/>
      </w:pPr>
    </w:lvl>
    <w:lvl w:ilvl="8" w:tplc="0419001B" w:tentative="1">
      <w:start w:val="1"/>
      <w:numFmt w:val="lowerRoman"/>
      <w:lvlText w:val="%9."/>
      <w:lvlJc w:val="right"/>
      <w:pPr>
        <w:ind w:left="8985" w:hanging="180"/>
      </w:pPr>
    </w:lvl>
  </w:abstractNum>
  <w:abstractNum w:abstractNumId="10">
    <w:nsid w:val="7DA27C56"/>
    <w:multiLevelType w:val="hybridMultilevel"/>
    <w:tmpl w:val="0E7C01D8"/>
    <w:lvl w:ilvl="0" w:tplc="A844E30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4"/>
  </w:num>
  <w:num w:numId="4">
    <w:abstractNumId w:val="6"/>
  </w:num>
  <w:num w:numId="5">
    <w:abstractNumId w:val="0"/>
  </w:num>
  <w:num w:numId="6">
    <w:abstractNumId w:val="10"/>
  </w:num>
  <w:num w:numId="7">
    <w:abstractNumId w:val="2"/>
  </w:num>
  <w:num w:numId="8">
    <w:abstractNumId w:val="3"/>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7E8"/>
    <w:rsid w:val="00000F2F"/>
    <w:rsid w:val="00004208"/>
    <w:rsid w:val="00005B8D"/>
    <w:rsid w:val="00006400"/>
    <w:rsid w:val="00016D9F"/>
    <w:rsid w:val="0002036D"/>
    <w:rsid w:val="00032CA1"/>
    <w:rsid w:val="00034296"/>
    <w:rsid w:val="000358E2"/>
    <w:rsid w:val="00040831"/>
    <w:rsid w:val="00040CBA"/>
    <w:rsid w:val="00044BA5"/>
    <w:rsid w:val="0005006F"/>
    <w:rsid w:val="000513E2"/>
    <w:rsid w:val="000525B9"/>
    <w:rsid w:val="00053044"/>
    <w:rsid w:val="00057A0D"/>
    <w:rsid w:val="0006399E"/>
    <w:rsid w:val="000643CD"/>
    <w:rsid w:val="00065D46"/>
    <w:rsid w:val="000708D3"/>
    <w:rsid w:val="00071DA3"/>
    <w:rsid w:val="00075E6C"/>
    <w:rsid w:val="0007694F"/>
    <w:rsid w:val="0008426A"/>
    <w:rsid w:val="00090C1A"/>
    <w:rsid w:val="00091C65"/>
    <w:rsid w:val="00092536"/>
    <w:rsid w:val="00093D9F"/>
    <w:rsid w:val="000A428F"/>
    <w:rsid w:val="000A7635"/>
    <w:rsid w:val="000B15F3"/>
    <w:rsid w:val="000B1C5A"/>
    <w:rsid w:val="000B2AC2"/>
    <w:rsid w:val="000B3776"/>
    <w:rsid w:val="000C0340"/>
    <w:rsid w:val="000C60C1"/>
    <w:rsid w:val="000D2A89"/>
    <w:rsid w:val="000D7116"/>
    <w:rsid w:val="000E602B"/>
    <w:rsid w:val="000F030E"/>
    <w:rsid w:val="000F1661"/>
    <w:rsid w:val="000F3B6E"/>
    <w:rsid w:val="000F71C2"/>
    <w:rsid w:val="000F760A"/>
    <w:rsid w:val="00102DBA"/>
    <w:rsid w:val="00102F8F"/>
    <w:rsid w:val="001031BE"/>
    <w:rsid w:val="001040FD"/>
    <w:rsid w:val="00110C04"/>
    <w:rsid w:val="001131A7"/>
    <w:rsid w:val="00115178"/>
    <w:rsid w:val="00117904"/>
    <w:rsid w:val="00120A03"/>
    <w:rsid w:val="0012106B"/>
    <w:rsid w:val="001248CD"/>
    <w:rsid w:val="00126425"/>
    <w:rsid w:val="00127BC2"/>
    <w:rsid w:val="00127C99"/>
    <w:rsid w:val="0013144A"/>
    <w:rsid w:val="001322CC"/>
    <w:rsid w:val="001406EF"/>
    <w:rsid w:val="00152236"/>
    <w:rsid w:val="00153019"/>
    <w:rsid w:val="001700BE"/>
    <w:rsid w:val="00172B0D"/>
    <w:rsid w:val="00173DC1"/>
    <w:rsid w:val="00173EEF"/>
    <w:rsid w:val="00177C75"/>
    <w:rsid w:val="001858EF"/>
    <w:rsid w:val="00192E22"/>
    <w:rsid w:val="001A05FC"/>
    <w:rsid w:val="001A2022"/>
    <w:rsid w:val="001A457E"/>
    <w:rsid w:val="001A54E9"/>
    <w:rsid w:val="001B0CE2"/>
    <w:rsid w:val="001B0D07"/>
    <w:rsid w:val="001B0D84"/>
    <w:rsid w:val="001B6D32"/>
    <w:rsid w:val="001C09B7"/>
    <w:rsid w:val="001C300B"/>
    <w:rsid w:val="001C3BA7"/>
    <w:rsid w:val="001C53DA"/>
    <w:rsid w:val="001C63C5"/>
    <w:rsid w:val="001D59C6"/>
    <w:rsid w:val="001D5C9E"/>
    <w:rsid w:val="001E29BB"/>
    <w:rsid w:val="001F2349"/>
    <w:rsid w:val="001F2D6B"/>
    <w:rsid w:val="001F52BF"/>
    <w:rsid w:val="001F6641"/>
    <w:rsid w:val="001F77B8"/>
    <w:rsid w:val="00201408"/>
    <w:rsid w:val="00203A5E"/>
    <w:rsid w:val="00203C00"/>
    <w:rsid w:val="00204E86"/>
    <w:rsid w:val="002056F9"/>
    <w:rsid w:val="002167E8"/>
    <w:rsid w:val="00230900"/>
    <w:rsid w:val="002332F1"/>
    <w:rsid w:val="00234755"/>
    <w:rsid w:val="00234B57"/>
    <w:rsid w:val="00236A68"/>
    <w:rsid w:val="00237B98"/>
    <w:rsid w:val="002453CD"/>
    <w:rsid w:val="00251585"/>
    <w:rsid w:val="00257651"/>
    <w:rsid w:val="00257ED5"/>
    <w:rsid w:val="00270949"/>
    <w:rsid w:val="00277C2B"/>
    <w:rsid w:val="002827CC"/>
    <w:rsid w:val="00293450"/>
    <w:rsid w:val="002A0132"/>
    <w:rsid w:val="002A09EB"/>
    <w:rsid w:val="002A1E1C"/>
    <w:rsid w:val="002A39A6"/>
    <w:rsid w:val="002A6A80"/>
    <w:rsid w:val="002A6F87"/>
    <w:rsid w:val="002B3698"/>
    <w:rsid w:val="002B4DD9"/>
    <w:rsid w:val="002B6281"/>
    <w:rsid w:val="002B63A1"/>
    <w:rsid w:val="002D222A"/>
    <w:rsid w:val="002D7F9C"/>
    <w:rsid w:val="002E4BCE"/>
    <w:rsid w:val="002E601C"/>
    <w:rsid w:val="002F171D"/>
    <w:rsid w:val="002F1E3C"/>
    <w:rsid w:val="002F54E8"/>
    <w:rsid w:val="0030211C"/>
    <w:rsid w:val="00304735"/>
    <w:rsid w:val="00306B4E"/>
    <w:rsid w:val="003158D2"/>
    <w:rsid w:val="00316F72"/>
    <w:rsid w:val="00326837"/>
    <w:rsid w:val="003376C7"/>
    <w:rsid w:val="003419C4"/>
    <w:rsid w:val="00343A49"/>
    <w:rsid w:val="0034466E"/>
    <w:rsid w:val="00347BE0"/>
    <w:rsid w:val="003563BE"/>
    <w:rsid w:val="00363F85"/>
    <w:rsid w:val="00365BDF"/>
    <w:rsid w:val="00371B3A"/>
    <w:rsid w:val="00374537"/>
    <w:rsid w:val="003757A1"/>
    <w:rsid w:val="00377C09"/>
    <w:rsid w:val="0038400E"/>
    <w:rsid w:val="00386ECC"/>
    <w:rsid w:val="003873FE"/>
    <w:rsid w:val="003928F5"/>
    <w:rsid w:val="00397406"/>
    <w:rsid w:val="003A126A"/>
    <w:rsid w:val="003A77C6"/>
    <w:rsid w:val="003B43BD"/>
    <w:rsid w:val="003B5B54"/>
    <w:rsid w:val="003C0180"/>
    <w:rsid w:val="003C09EA"/>
    <w:rsid w:val="003C1B4A"/>
    <w:rsid w:val="003C3AC2"/>
    <w:rsid w:val="003C4628"/>
    <w:rsid w:val="003E451D"/>
    <w:rsid w:val="003E734B"/>
    <w:rsid w:val="003E7E47"/>
    <w:rsid w:val="003F1908"/>
    <w:rsid w:val="003F377E"/>
    <w:rsid w:val="003F4AF8"/>
    <w:rsid w:val="00404866"/>
    <w:rsid w:val="00404B0D"/>
    <w:rsid w:val="0040655E"/>
    <w:rsid w:val="00410282"/>
    <w:rsid w:val="004102C3"/>
    <w:rsid w:val="00411476"/>
    <w:rsid w:val="00411800"/>
    <w:rsid w:val="00411F71"/>
    <w:rsid w:val="004149B6"/>
    <w:rsid w:val="00416AD6"/>
    <w:rsid w:val="0042490B"/>
    <w:rsid w:val="00431A37"/>
    <w:rsid w:val="004338C2"/>
    <w:rsid w:val="00435538"/>
    <w:rsid w:val="004429C1"/>
    <w:rsid w:val="00443589"/>
    <w:rsid w:val="00445AAF"/>
    <w:rsid w:val="00456F00"/>
    <w:rsid w:val="00463AD7"/>
    <w:rsid w:val="004664B4"/>
    <w:rsid w:val="004771AF"/>
    <w:rsid w:val="004775C1"/>
    <w:rsid w:val="0049518C"/>
    <w:rsid w:val="00496DD6"/>
    <w:rsid w:val="004A350A"/>
    <w:rsid w:val="004A375B"/>
    <w:rsid w:val="004A415E"/>
    <w:rsid w:val="004A42E7"/>
    <w:rsid w:val="004A5181"/>
    <w:rsid w:val="004A54FA"/>
    <w:rsid w:val="004B3893"/>
    <w:rsid w:val="004B45C5"/>
    <w:rsid w:val="004B610D"/>
    <w:rsid w:val="004B731A"/>
    <w:rsid w:val="004C1B21"/>
    <w:rsid w:val="004C4868"/>
    <w:rsid w:val="004C4AE9"/>
    <w:rsid w:val="004C5059"/>
    <w:rsid w:val="004D2274"/>
    <w:rsid w:val="004D2958"/>
    <w:rsid w:val="004D7117"/>
    <w:rsid w:val="004E1C69"/>
    <w:rsid w:val="004E2475"/>
    <w:rsid w:val="004E5C34"/>
    <w:rsid w:val="005046C6"/>
    <w:rsid w:val="005054C0"/>
    <w:rsid w:val="0050651C"/>
    <w:rsid w:val="00511B52"/>
    <w:rsid w:val="00513E0C"/>
    <w:rsid w:val="00515D45"/>
    <w:rsid w:val="00515F3E"/>
    <w:rsid w:val="00515F72"/>
    <w:rsid w:val="00520BDA"/>
    <w:rsid w:val="00521483"/>
    <w:rsid w:val="005239C3"/>
    <w:rsid w:val="00526C10"/>
    <w:rsid w:val="00530891"/>
    <w:rsid w:val="00530B4C"/>
    <w:rsid w:val="0053697D"/>
    <w:rsid w:val="00536FF1"/>
    <w:rsid w:val="00542E82"/>
    <w:rsid w:val="005471A7"/>
    <w:rsid w:val="00554440"/>
    <w:rsid w:val="00560DFA"/>
    <w:rsid w:val="00563097"/>
    <w:rsid w:val="00563465"/>
    <w:rsid w:val="0056515B"/>
    <w:rsid w:val="005701A0"/>
    <w:rsid w:val="00572446"/>
    <w:rsid w:val="00574E21"/>
    <w:rsid w:val="005770DE"/>
    <w:rsid w:val="005770E7"/>
    <w:rsid w:val="005812A1"/>
    <w:rsid w:val="005835DA"/>
    <w:rsid w:val="00585B54"/>
    <w:rsid w:val="005878B1"/>
    <w:rsid w:val="005955F0"/>
    <w:rsid w:val="005977F6"/>
    <w:rsid w:val="005A1DC5"/>
    <w:rsid w:val="005A70B7"/>
    <w:rsid w:val="005B38F5"/>
    <w:rsid w:val="005B4EDD"/>
    <w:rsid w:val="005B5089"/>
    <w:rsid w:val="005B783C"/>
    <w:rsid w:val="005C5880"/>
    <w:rsid w:val="005D0459"/>
    <w:rsid w:val="005D07C5"/>
    <w:rsid w:val="005D0B2A"/>
    <w:rsid w:val="005D0CDE"/>
    <w:rsid w:val="005D19A2"/>
    <w:rsid w:val="005D5C00"/>
    <w:rsid w:val="005E3B7A"/>
    <w:rsid w:val="005E4138"/>
    <w:rsid w:val="005E6A10"/>
    <w:rsid w:val="005E6C1A"/>
    <w:rsid w:val="005F4572"/>
    <w:rsid w:val="005F4AFD"/>
    <w:rsid w:val="005F5B82"/>
    <w:rsid w:val="005F7F69"/>
    <w:rsid w:val="00610D16"/>
    <w:rsid w:val="00616940"/>
    <w:rsid w:val="006302C0"/>
    <w:rsid w:val="006357F6"/>
    <w:rsid w:val="006428CC"/>
    <w:rsid w:val="00644271"/>
    <w:rsid w:val="00650978"/>
    <w:rsid w:val="006643E4"/>
    <w:rsid w:val="00665D4C"/>
    <w:rsid w:val="00667170"/>
    <w:rsid w:val="00670BC2"/>
    <w:rsid w:val="00675195"/>
    <w:rsid w:val="0068626D"/>
    <w:rsid w:val="00690102"/>
    <w:rsid w:val="00691D6C"/>
    <w:rsid w:val="006924DC"/>
    <w:rsid w:val="00692C13"/>
    <w:rsid w:val="00695E7F"/>
    <w:rsid w:val="006A2D47"/>
    <w:rsid w:val="006A3245"/>
    <w:rsid w:val="006A570E"/>
    <w:rsid w:val="006B12C5"/>
    <w:rsid w:val="006B4724"/>
    <w:rsid w:val="006B5214"/>
    <w:rsid w:val="006B7318"/>
    <w:rsid w:val="006B781E"/>
    <w:rsid w:val="006C5CF5"/>
    <w:rsid w:val="006C7A3E"/>
    <w:rsid w:val="006D66AC"/>
    <w:rsid w:val="006E26C8"/>
    <w:rsid w:val="006E3FE0"/>
    <w:rsid w:val="006F5F68"/>
    <w:rsid w:val="006F6325"/>
    <w:rsid w:val="0070219C"/>
    <w:rsid w:val="0070298D"/>
    <w:rsid w:val="00704D07"/>
    <w:rsid w:val="0070755B"/>
    <w:rsid w:val="00707C6B"/>
    <w:rsid w:val="007129B1"/>
    <w:rsid w:val="007162A6"/>
    <w:rsid w:val="0072037F"/>
    <w:rsid w:val="00726DB8"/>
    <w:rsid w:val="00731858"/>
    <w:rsid w:val="007327E7"/>
    <w:rsid w:val="00732B2A"/>
    <w:rsid w:val="00735999"/>
    <w:rsid w:val="00737163"/>
    <w:rsid w:val="00737B56"/>
    <w:rsid w:val="00737D50"/>
    <w:rsid w:val="00737F1D"/>
    <w:rsid w:val="00744883"/>
    <w:rsid w:val="00747A8D"/>
    <w:rsid w:val="00750C14"/>
    <w:rsid w:val="00751702"/>
    <w:rsid w:val="007521EB"/>
    <w:rsid w:val="007538E4"/>
    <w:rsid w:val="00757584"/>
    <w:rsid w:val="00764567"/>
    <w:rsid w:val="00770EA0"/>
    <w:rsid w:val="007710B8"/>
    <w:rsid w:val="00782A76"/>
    <w:rsid w:val="00790988"/>
    <w:rsid w:val="00794F7C"/>
    <w:rsid w:val="007A3193"/>
    <w:rsid w:val="007A405E"/>
    <w:rsid w:val="007A4F78"/>
    <w:rsid w:val="007B071D"/>
    <w:rsid w:val="007B1112"/>
    <w:rsid w:val="007C02E0"/>
    <w:rsid w:val="007C35C5"/>
    <w:rsid w:val="007C45BC"/>
    <w:rsid w:val="007C4811"/>
    <w:rsid w:val="007D1631"/>
    <w:rsid w:val="007D4BA3"/>
    <w:rsid w:val="007D68E9"/>
    <w:rsid w:val="007E0783"/>
    <w:rsid w:val="007E3953"/>
    <w:rsid w:val="007E443E"/>
    <w:rsid w:val="007F2254"/>
    <w:rsid w:val="007F47B7"/>
    <w:rsid w:val="007F539C"/>
    <w:rsid w:val="007F5A03"/>
    <w:rsid w:val="007F6AA8"/>
    <w:rsid w:val="008005A6"/>
    <w:rsid w:val="00803A9D"/>
    <w:rsid w:val="00813A54"/>
    <w:rsid w:val="00820E2E"/>
    <w:rsid w:val="00825B7F"/>
    <w:rsid w:val="008265CB"/>
    <w:rsid w:val="00830EA1"/>
    <w:rsid w:val="00830EB8"/>
    <w:rsid w:val="00833416"/>
    <w:rsid w:val="00835CDB"/>
    <w:rsid w:val="00841025"/>
    <w:rsid w:val="00842484"/>
    <w:rsid w:val="00842C56"/>
    <w:rsid w:val="00846C53"/>
    <w:rsid w:val="0085065D"/>
    <w:rsid w:val="00852C7C"/>
    <w:rsid w:val="00852D48"/>
    <w:rsid w:val="00860C55"/>
    <w:rsid w:val="0087073D"/>
    <w:rsid w:val="008743F0"/>
    <w:rsid w:val="008832E1"/>
    <w:rsid w:val="008847E5"/>
    <w:rsid w:val="00884DE9"/>
    <w:rsid w:val="008872E0"/>
    <w:rsid w:val="008876BE"/>
    <w:rsid w:val="00887DDA"/>
    <w:rsid w:val="0089775B"/>
    <w:rsid w:val="008A3DC8"/>
    <w:rsid w:val="008A5D65"/>
    <w:rsid w:val="008A62CD"/>
    <w:rsid w:val="008B1305"/>
    <w:rsid w:val="008B24B3"/>
    <w:rsid w:val="008B4D60"/>
    <w:rsid w:val="008B50B1"/>
    <w:rsid w:val="008B53A4"/>
    <w:rsid w:val="008B75A5"/>
    <w:rsid w:val="008C0B28"/>
    <w:rsid w:val="008C20A6"/>
    <w:rsid w:val="008C47EC"/>
    <w:rsid w:val="008D317C"/>
    <w:rsid w:val="008D3C38"/>
    <w:rsid w:val="008E500F"/>
    <w:rsid w:val="008E7EA1"/>
    <w:rsid w:val="008F2C99"/>
    <w:rsid w:val="008F3576"/>
    <w:rsid w:val="008F5734"/>
    <w:rsid w:val="00904DD9"/>
    <w:rsid w:val="009150B2"/>
    <w:rsid w:val="00916A02"/>
    <w:rsid w:val="009264E0"/>
    <w:rsid w:val="00927D27"/>
    <w:rsid w:val="00937EA1"/>
    <w:rsid w:val="00943303"/>
    <w:rsid w:val="00943F28"/>
    <w:rsid w:val="009463E2"/>
    <w:rsid w:val="00947F9A"/>
    <w:rsid w:val="009556DA"/>
    <w:rsid w:val="009607C8"/>
    <w:rsid w:val="00960DD6"/>
    <w:rsid w:val="0096403B"/>
    <w:rsid w:val="00974775"/>
    <w:rsid w:val="009757AA"/>
    <w:rsid w:val="009770D5"/>
    <w:rsid w:val="00980055"/>
    <w:rsid w:val="009835B1"/>
    <w:rsid w:val="00990689"/>
    <w:rsid w:val="009918ED"/>
    <w:rsid w:val="009948ED"/>
    <w:rsid w:val="00994F25"/>
    <w:rsid w:val="00996F96"/>
    <w:rsid w:val="009974AD"/>
    <w:rsid w:val="009A524C"/>
    <w:rsid w:val="009B327D"/>
    <w:rsid w:val="009B4D50"/>
    <w:rsid w:val="009C00B8"/>
    <w:rsid w:val="009C0F89"/>
    <w:rsid w:val="009C4696"/>
    <w:rsid w:val="009D4653"/>
    <w:rsid w:val="009E4AD9"/>
    <w:rsid w:val="009F34C8"/>
    <w:rsid w:val="00A024AD"/>
    <w:rsid w:val="00A02683"/>
    <w:rsid w:val="00A03357"/>
    <w:rsid w:val="00A057BE"/>
    <w:rsid w:val="00A066FA"/>
    <w:rsid w:val="00A14735"/>
    <w:rsid w:val="00A15FC5"/>
    <w:rsid w:val="00A16DCB"/>
    <w:rsid w:val="00A230FC"/>
    <w:rsid w:val="00A2379C"/>
    <w:rsid w:val="00A256CA"/>
    <w:rsid w:val="00A27582"/>
    <w:rsid w:val="00A30C91"/>
    <w:rsid w:val="00A37AE3"/>
    <w:rsid w:val="00A440BB"/>
    <w:rsid w:val="00A529B7"/>
    <w:rsid w:val="00A54146"/>
    <w:rsid w:val="00A631E8"/>
    <w:rsid w:val="00A6361E"/>
    <w:rsid w:val="00A65BA4"/>
    <w:rsid w:val="00A6773C"/>
    <w:rsid w:val="00A74056"/>
    <w:rsid w:val="00A759B4"/>
    <w:rsid w:val="00A82B22"/>
    <w:rsid w:val="00A834D3"/>
    <w:rsid w:val="00A858EB"/>
    <w:rsid w:val="00A9111F"/>
    <w:rsid w:val="00AA1A96"/>
    <w:rsid w:val="00AA229E"/>
    <w:rsid w:val="00AA61C3"/>
    <w:rsid w:val="00AB4989"/>
    <w:rsid w:val="00AC2629"/>
    <w:rsid w:val="00AC3E5F"/>
    <w:rsid w:val="00AC41C6"/>
    <w:rsid w:val="00AD0132"/>
    <w:rsid w:val="00AD1162"/>
    <w:rsid w:val="00AE6DA8"/>
    <w:rsid w:val="00AE72E9"/>
    <w:rsid w:val="00B0230B"/>
    <w:rsid w:val="00B05053"/>
    <w:rsid w:val="00B07CA1"/>
    <w:rsid w:val="00B1289E"/>
    <w:rsid w:val="00B1312F"/>
    <w:rsid w:val="00B154C1"/>
    <w:rsid w:val="00B168DB"/>
    <w:rsid w:val="00B32D89"/>
    <w:rsid w:val="00B364C0"/>
    <w:rsid w:val="00B40021"/>
    <w:rsid w:val="00B45A30"/>
    <w:rsid w:val="00B4734B"/>
    <w:rsid w:val="00B47D72"/>
    <w:rsid w:val="00B52371"/>
    <w:rsid w:val="00B54A0B"/>
    <w:rsid w:val="00B64C3D"/>
    <w:rsid w:val="00B654DF"/>
    <w:rsid w:val="00B65972"/>
    <w:rsid w:val="00B66F51"/>
    <w:rsid w:val="00B87FAD"/>
    <w:rsid w:val="00B90611"/>
    <w:rsid w:val="00B92096"/>
    <w:rsid w:val="00BA6B50"/>
    <w:rsid w:val="00BB1568"/>
    <w:rsid w:val="00BB1830"/>
    <w:rsid w:val="00BB3919"/>
    <w:rsid w:val="00BB4B29"/>
    <w:rsid w:val="00BB6386"/>
    <w:rsid w:val="00BC33EF"/>
    <w:rsid w:val="00BD1F0C"/>
    <w:rsid w:val="00BD4279"/>
    <w:rsid w:val="00BD42F5"/>
    <w:rsid w:val="00BE15CC"/>
    <w:rsid w:val="00BE19B3"/>
    <w:rsid w:val="00BE2901"/>
    <w:rsid w:val="00BE3136"/>
    <w:rsid w:val="00BE6A6D"/>
    <w:rsid w:val="00BF0778"/>
    <w:rsid w:val="00C05BA3"/>
    <w:rsid w:val="00C0683B"/>
    <w:rsid w:val="00C06AC2"/>
    <w:rsid w:val="00C102B2"/>
    <w:rsid w:val="00C109F7"/>
    <w:rsid w:val="00C148A0"/>
    <w:rsid w:val="00C1732A"/>
    <w:rsid w:val="00C17EA8"/>
    <w:rsid w:val="00C21B89"/>
    <w:rsid w:val="00C222FF"/>
    <w:rsid w:val="00C32131"/>
    <w:rsid w:val="00C34571"/>
    <w:rsid w:val="00C34F48"/>
    <w:rsid w:val="00C37282"/>
    <w:rsid w:val="00C377AB"/>
    <w:rsid w:val="00C40E7C"/>
    <w:rsid w:val="00C43F21"/>
    <w:rsid w:val="00C47459"/>
    <w:rsid w:val="00C56271"/>
    <w:rsid w:val="00C56E90"/>
    <w:rsid w:val="00C63DD7"/>
    <w:rsid w:val="00C6679C"/>
    <w:rsid w:val="00C67F09"/>
    <w:rsid w:val="00C70A70"/>
    <w:rsid w:val="00C71FCF"/>
    <w:rsid w:val="00C72CC1"/>
    <w:rsid w:val="00C75019"/>
    <w:rsid w:val="00C751C6"/>
    <w:rsid w:val="00C870FC"/>
    <w:rsid w:val="00C90B61"/>
    <w:rsid w:val="00C96910"/>
    <w:rsid w:val="00CA3476"/>
    <w:rsid w:val="00CA7EA7"/>
    <w:rsid w:val="00CB06D5"/>
    <w:rsid w:val="00CB0807"/>
    <w:rsid w:val="00CB5840"/>
    <w:rsid w:val="00CB6D90"/>
    <w:rsid w:val="00CC2627"/>
    <w:rsid w:val="00CC444D"/>
    <w:rsid w:val="00CC6D7C"/>
    <w:rsid w:val="00CC7C84"/>
    <w:rsid w:val="00CD0C89"/>
    <w:rsid w:val="00CD394F"/>
    <w:rsid w:val="00CE2A22"/>
    <w:rsid w:val="00CF0A07"/>
    <w:rsid w:val="00CF0FCF"/>
    <w:rsid w:val="00CF2B9A"/>
    <w:rsid w:val="00CF3503"/>
    <w:rsid w:val="00CF440C"/>
    <w:rsid w:val="00D030F2"/>
    <w:rsid w:val="00D05B4B"/>
    <w:rsid w:val="00D06EA6"/>
    <w:rsid w:val="00D11BFC"/>
    <w:rsid w:val="00D179AB"/>
    <w:rsid w:val="00D17E23"/>
    <w:rsid w:val="00D22093"/>
    <w:rsid w:val="00D22BB6"/>
    <w:rsid w:val="00D2452E"/>
    <w:rsid w:val="00D2563A"/>
    <w:rsid w:val="00D26282"/>
    <w:rsid w:val="00D263F3"/>
    <w:rsid w:val="00D30C10"/>
    <w:rsid w:val="00D32C98"/>
    <w:rsid w:val="00D33BD6"/>
    <w:rsid w:val="00D44162"/>
    <w:rsid w:val="00D46F31"/>
    <w:rsid w:val="00D506A0"/>
    <w:rsid w:val="00D542A2"/>
    <w:rsid w:val="00D668C7"/>
    <w:rsid w:val="00D677EA"/>
    <w:rsid w:val="00D7067B"/>
    <w:rsid w:val="00D749D5"/>
    <w:rsid w:val="00D75A02"/>
    <w:rsid w:val="00D76627"/>
    <w:rsid w:val="00D8250C"/>
    <w:rsid w:val="00D919EC"/>
    <w:rsid w:val="00D93290"/>
    <w:rsid w:val="00D976D8"/>
    <w:rsid w:val="00DA505E"/>
    <w:rsid w:val="00DA51AB"/>
    <w:rsid w:val="00DA7F6C"/>
    <w:rsid w:val="00DB26A1"/>
    <w:rsid w:val="00DB6FE0"/>
    <w:rsid w:val="00DC3E36"/>
    <w:rsid w:val="00DC47B4"/>
    <w:rsid w:val="00DC5170"/>
    <w:rsid w:val="00DD09FF"/>
    <w:rsid w:val="00DD260D"/>
    <w:rsid w:val="00DE177A"/>
    <w:rsid w:val="00DE4086"/>
    <w:rsid w:val="00DE5C16"/>
    <w:rsid w:val="00DF3235"/>
    <w:rsid w:val="00E03180"/>
    <w:rsid w:val="00E11A1F"/>
    <w:rsid w:val="00E1637C"/>
    <w:rsid w:val="00E21B17"/>
    <w:rsid w:val="00E241D3"/>
    <w:rsid w:val="00E25745"/>
    <w:rsid w:val="00E25834"/>
    <w:rsid w:val="00E30B2E"/>
    <w:rsid w:val="00E33320"/>
    <w:rsid w:val="00E346FB"/>
    <w:rsid w:val="00E35831"/>
    <w:rsid w:val="00E3788E"/>
    <w:rsid w:val="00E40B72"/>
    <w:rsid w:val="00E41667"/>
    <w:rsid w:val="00E43503"/>
    <w:rsid w:val="00E461D5"/>
    <w:rsid w:val="00E566AD"/>
    <w:rsid w:val="00E609A4"/>
    <w:rsid w:val="00E638A3"/>
    <w:rsid w:val="00E77725"/>
    <w:rsid w:val="00E80D83"/>
    <w:rsid w:val="00E83F14"/>
    <w:rsid w:val="00E84E42"/>
    <w:rsid w:val="00E853FF"/>
    <w:rsid w:val="00E864D1"/>
    <w:rsid w:val="00E87F6E"/>
    <w:rsid w:val="00E9101D"/>
    <w:rsid w:val="00E91C1B"/>
    <w:rsid w:val="00EA7DF2"/>
    <w:rsid w:val="00EB152E"/>
    <w:rsid w:val="00EB631E"/>
    <w:rsid w:val="00EC5EE7"/>
    <w:rsid w:val="00ED097B"/>
    <w:rsid w:val="00ED0C62"/>
    <w:rsid w:val="00ED5FF5"/>
    <w:rsid w:val="00ED6868"/>
    <w:rsid w:val="00ED751A"/>
    <w:rsid w:val="00ED7C9C"/>
    <w:rsid w:val="00EE1955"/>
    <w:rsid w:val="00EE2EF6"/>
    <w:rsid w:val="00EE58AA"/>
    <w:rsid w:val="00EE69E3"/>
    <w:rsid w:val="00EE6C5C"/>
    <w:rsid w:val="00EE6E8D"/>
    <w:rsid w:val="00EF02EB"/>
    <w:rsid w:val="00EF05E2"/>
    <w:rsid w:val="00EF6F23"/>
    <w:rsid w:val="00F039B3"/>
    <w:rsid w:val="00F076CD"/>
    <w:rsid w:val="00F11119"/>
    <w:rsid w:val="00F11120"/>
    <w:rsid w:val="00F1581F"/>
    <w:rsid w:val="00F20BB4"/>
    <w:rsid w:val="00F24A3C"/>
    <w:rsid w:val="00F27BE5"/>
    <w:rsid w:val="00F3086A"/>
    <w:rsid w:val="00F33130"/>
    <w:rsid w:val="00F357A2"/>
    <w:rsid w:val="00F40DFB"/>
    <w:rsid w:val="00F43C5D"/>
    <w:rsid w:val="00F459D8"/>
    <w:rsid w:val="00F61310"/>
    <w:rsid w:val="00F61FED"/>
    <w:rsid w:val="00F750E0"/>
    <w:rsid w:val="00F7546A"/>
    <w:rsid w:val="00F7548E"/>
    <w:rsid w:val="00F76AFB"/>
    <w:rsid w:val="00F81578"/>
    <w:rsid w:val="00F820D2"/>
    <w:rsid w:val="00F82CA7"/>
    <w:rsid w:val="00F92AA9"/>
    <w:rsid w:val="00FA19DB"/>
    <w:rsid w:val="00FB019F"/>
    <w:rsid w:val="00FB1DB4"/>
    <w:rsid w:val="00FB25BD"/>
    <w:rsid w:val="00FB29A6"/>
    <w:rsid w:val="00FB3FB4"/>
    <w:rsid w:val="00FB5105"/>
    <w:rsid w:val="00FC42AA"/>
    <w:rsid w:val="00FC4967"/>
    <w:rsid w:val="00FC7163"/>
    <w:rsid w:val="00FD19E6"/>
    <w:rsid w:val="00FD413D"/>
    <w:rsid w:val="00FE23E8"/>
    <w:rsid w:val="00FE5711"/>
    <w:rsid w:val="00FF3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628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167E8"/>
    <w:pPr>
      <w:widowControl w:val="0"/>
      <w:autoSpaceDE w:val="0"/>
      <w:autoSpaceDN w:val="0"/>
      <w:adjustRightInd w:val="0"/>
    </w:pPr>
    <w:rPr>
      <w:rFonts w:ascii="Courier New" w:hAnsi="Courier New" w:cs="Courier New"/>
    </w:rPr>
  </w:style>
  <w:style w:type="paragraph" w:customStyle="1" w:styleId="ConsPlusTitle">
    <w:name w:val="ConsPlusTitle"/>
    <w:rsid w:val="002167E8"/>
    <w:pPr>
      <w:widowControl w:val="0"/>
      <w:autoSpaceDE w:val="0"/>
      <w:autoSpaceDN w:val="0"/>
      <w:adjustRightInd w:val="0"/>
    </w:pPr>
    <w:rPr>
      <w:b/>
      <w:bCs/>
      <w:sz w:val="24"/>
      <w:szCs w:val="24"/>
    </w:rPr>
  </w:style>
  <w:style w:type="paragraph" w:customStyle="1" w:styleId="ConsPlusNormal">
    <w:name w:val="ConsPlusNormal"/>
    <w:rsid w:val="003C0180"/>
    <w:pPr>
      <w:widowControl w:val="0"/>
      <w:autoSpaceDE w:val="0"/>
      <w:autoSpaceDN w:val="0"/>
      <w:adjustRightInd w:val="0"/>
      <w:ind w:firstLine="720"/>
    </w:pPr>
    <w:rPr>
      <w:rFonts w:ascii="Arial" w:hAnsi="Arial" w:cs="Arial"/>
    </w:rPr>
  </w:style>
  <w:style w:type="character" w:styleId="a3">
    <w:name w:val="Hyperlink"/>
    <w:rsid w:val="00A230FC"/>
    <w:rPr>
      <w:color w:val="0000FF"/>
      <w:u w:val="single"/>
    </w:rPr>
  </w:style>
  <w:style w:type="table" w:styleId="a4">
    <w:name w:val="Table Grid"/>
    <w:basedOn w:val="a1"/>
    <w:rsid w:val="00410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
    <w:rsid w:val="008265CB"/>
    <w:pPr>
      <w:spacing w:before="100" w:beforeAutospacing="1" w:after="100" w:afterAutospacing="1"/>
      <w:jc w:val="both"/>
    </w:pPr>
  </w:style>
  <w:style w:type="paragraph" w:styleId="a5">
    <w:name w:val="Normal (Web)"/>
    <w:basedOn w:val="a"/>
    <w:uiPriority w:val="99"/>
    <w:unhideWhenUsed/>
    <w:rsid w:val="003757A1"/>
    <w:pPr>
      <w:spacing w:before="100" w:beforeAutospacing="1" w:after="100" w:afterAutospacing="1"/>
    </w:pPr>
  </w:style>
  <w:style w:type="paragraph" w:styleId="a6">
    <w:name w:val="No Spacing"/>
    <w:uiPriority w:val="1"/>
    <w:qFormat/>
    <w:rsid w:val="00DB26A1"/>
    <w:rPr>
      <w:rFonts w:ascii="Calibri" w:eastAsia="Calibri" w:hAnsi="Calibri"/>
      <w:sz w:val="22"/>
      <w:szCs w:val="22"/>
      <w:lang w:eastAsia="en-US"/>
    </w:rPr>
  </w:style>
  <w:style w:type="character" w:customStyle="1" w:styleId="apple-converted-space">
    <w:name w:val="apple-converted-space"/>
    <w:basedOn w:val="a0"/>
    <w:rsid w:val="00D17E23"/>
  </w:style>
  <w:style w:type="character" w:customStyle="1" w:styleId="fieldvalue1">
    <w:name w:val="fieldvalue1"/>
    <w:basedOn w:val="a0"/>
    <w:rsid w:val="002453CD"/>
    <w:rPr>
      <w:rFonts w:ascii="Arial" w:hAnsi="Arial" w:cs="Arial" w:hint="default"/>
      <w:color w:val="000000"/>
      <w:sz w:val="20"/>
      <w:szCs w:val="20"/>
    </w:rPr>
  </w:style>
  <w:style w:type="paragraph" w:styleId="a7">
    <w:name w:val="Body Text"/>
    <w:basedOn w:val="a"/>
    <w:link w:val="a8"/>
    <w:rsid w:val="00F20BB4"/>
    <w:rPr>
      <w:sz w:val="44"/>
      <w:szCs w:val="20"/>
    </w:rPr>
  </w:style>
  <w:style w:type="character" w:customStyle="1" w:styleId="a8">
    <w:name w:val="Основной текст Знак"/>
    <w:basedOn w:val="a0"/>
    <w:link w:val="a7"/>
    <w:rsid w:val="00F20BB4"/>
    <w:rPr>
      <w:sz w:val="44"/>
    </w:rPr>
  </w:style>
  <w:style w:type="paragraph" w:customStyle="1" w:styleId="Default">
    <w:name w:val="Default"/>
    <w:rsid w:val="004B3893"/>
    <w:pPr>
      <w:autoSpaceDE w:val="0"/>
      <w:autoSpaceDN w:val="0"/>
      <w:adjustRightInd w:val="0"/>
    </w:pPr>
    <w:rPr>
      <w:rFonts w:eastAsia="Calibri"/>
      <w:color w:val="000000"/>
      <w:sz w:val="24"/>
      <w:szCs w:val="24"/>
    </w:rPr>
  </w:style>
  <w:style w:type="paragraph" w:customStyle="1" w:styleId="small">
    <w:name w:val="small"/>
    <w:basedOn w:val="a"/>
    <w:rsid w:val="00B168DB"/>
    <w:pPr>
      <w:spacing w:line="0" w:lineRule="atLeast"/>
    </w:pPr>
    <w:rPr>
      <w:sz w:val="20"/>
      <w:szCs w:val="20"/>
    </w:rPr>
  </w:style>
  <w:style w:type="paragraph" w:styleId="a9">
    <w:name w:val="header"/>
    <w:basedOn w:val="a"/>
    <w:link w:val="aa"/>
    <w:uiPriority w:val="99"/>
    <w:rsid w:val="007B1112"/>
    <w:pPr>
      <w:tabs>
        <w:tab w:val="center" w:pos="4677"/>
        <w:tab w:val="right" w:pos="9355"/>
      </w:tabs>
    </w:pPr>
  </w:style>
  <w:style w:type="character" w:customStyle="1" w:styleId="aa">
    <w:name w:val="Верхний колонтитул Знак"/>
    <w:basedOn w:val="a0"/>
    <w:link w:val="a9"/>
    <w:uiPriority w:val="99"/>
    <w:rsid w:val="007B1112"/>
    <w:rPr>
      <w:sz w:val="24"/>
      <w:szCs w:val="24"/>
    </w:rPr>
  </w:style>
  <w:style w:type="paragraph" w:styleId="ab">
    <w:name w:val="footer"/>
    <w:basedOn w:val="a"/>
    <w:link w:val="ac"/>
    <w:rsid w:val="007B1112"/>
    <w:pPr>
      <w:tabs>
        <w:tab w:val="center" w:pos="4677"/>
        <w:tab w:val="right" w:pos="9355"/>
      </w:tabs>
    </w:pPr>
  </w:style>
  <w:style w:type="character" w:customStyle="1" w:styleId="ac">
    <w:name w:val="Нижний колонтитул Знак"/>
    <w:basedOn w:val="a0"/>
    <w:link w:val="ab"/>
    <w:rsid w:val="007B111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628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167E8"/>
    <w:pPr>
      <w:widowControl w:val="0"/>
      <w:autoSpaceDE w:val="0"/>
      <w:autoSpaceDN w:val="0"/>
      <w:adjustRightInd w:val="0"/>
    </w:pPr>
    <w:rPr>
      <w:rFonts w:ascii="Courier New" w:hAnsi="Courier New" w:cs="Courier New"/>
    </w:rPr>
  </w:style>
  <w:style w:type="paragraph" w:customStyle="1" w:styleId="ConsPlusTitle">
    <w:name w:val="ConsPlusTitle"/>
    <w:rsid w:val="002167E8"/>
    <w:pPr>
      <w:widowControl w:val="0"/>
      <w:autoSpaceDE w:val="0"/>
      <w:autoSpaceDN w:val="0"/>
      <w:adjustRightInd w:val="0"/>
    </w:pPr>
    <w:rPr>
      <w:b/>
      <w:bCs/>
      <w:sz w:val="24"/>
      <w:szCs w:val="24"/>
    </w:rPr>
  </w:style>
  <w:style w:type="paragraph" w:customStyle="1" w:styleId="ConsPlusNormal">
    <w:name w:val="ConsPlusNormal"/>
    <w:rsid w:val="003C0180"/>
    <w:pPr>
      <w:widowControl w:val="0"/>
      <w:autoSpaceDE w:val="0"/>
      <w:autoSpaceDN w:val="0"/>
      <w:adjustRightInd w:val="0"/>
      <w:ind w:firstLine="720"/>
    </w:pPr>
    <w:rPr>
      <w:rFonts w:ascii="Arial" w:hAnsi="Arial" w:cs="Arial"/>
    </w:rPr>
  </w:style>
  <w:style w:type="character" w:styleId="a3">
    <w:name w:val="Hyperlink"/>
    <w:rsid w:val="00A230FC"/>
    <w:rPr>
      <w:color w:val="0000FF"/>
      <w:u w:val="single"/>
    </w:rPr>
  </w:style>
  <w:style w:type="table" w:styleId="a4">
    <w:name w:val="Table Grid"/>
    <w:basedOn w:val="a1"/>
    <w:rsid w:val="004102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
    <w:rsid w:val="008265CB"/>
    <w:pPr>
      <w:spacing w:before="100" w:beforeAutospacing="1" w:after="100" w:afterAutospacing="1"/>
      <w:jc w:val="both"/>
    </w:pPr>
  </w:style>
  <w:style w:type="paragraph" w:styleId="a5">
    <w:name w:val="Normal (Web)"/>
    <w:basedOn w:val="a"/>
    <w:uiPriority w:val="99"/>
    <w:unhideWhenUsed/>
    <w:rsid w:val="003757A1"/>
    <w:pPr>
      <w:spacing w:before="100" w:beforeAutospacing="1" w:after="100" w:afterAutospacing="1"/>
    </w:pPr>
  </w:style>
  <w:style w:type="paragraph" w:styleId="a6">
    <w:name w:val="No Spacing"/>
    <w:uiPriority w:val="1"/>
    <w:qFormat/>
    <w:rsid w:val="00DB26A1"/>
    <w:rPr>
      <w:rFonts w:ascii="Calibri" w:eastAsia="Calibri" w:hAnsi="Calibri"/>
      <w:sz w:val="22"/>
      <w:szCs w:val="22"/>
      <w:lang w:eastAsia="en-US"/>
    </w:rPr>
  </w:style>
  <w:style w:type="character" w:customStyle="1" w:styleId="apple-converted-space">
    <w:name w:val="apple-converted-space"/>
    <w:basedOn w:val="a0"/>
    <w:rsid w:val="00D17E23"/>
  </w:style>
  <w:style w:type="character" w:customStyle="1" w:styleId="fieldvalue1">
    <w:name w:val="fieldvalue1"/>
    <w:basedOn w:val="a0"/>
    <w:rsid w:val="002453CD"/>
    <w:rPr>
      <w:rFonts w:ascii="Arial" w:hAnsi="Arial" w:cs="Arial" w:hint="default"/>
      <w:color w:val="000000"/>
      <w:sz w:val="20"/>
      <w:szCs w:val="20"/>
    </w:rPr>
  </w:style>
  <w:style w:type="paragraph" w:styleId="a7">
    <w:name w:val="Body Text"/>
    <w:basedOn w:val="a"/>
    <w:link w:val="a8"/>
    <w:rsid w:val="00F20BB4"/>
    <w:rPr>
      <w:sz w:val="44"/>
      <w:szCs w:val="20"/>
    </w:rPr>
  </w:style>
  <w:style w:type="character" w:customStyle="1" w:styleId="a8">
    <w:name w:val="Основной текст Знак"/>
    <w:basedOn w:val="a0"/>
    <w:link w:val="a7"/>
    <w:rsid w:val="00F20BB4"/>
    <w:rPr>
      <w:sz w:val="44"/>
    </w:rPr>
  </w:style>
  <w:style w:type="paragraph" w:customStyle="1" w:styleId="Default">
    <w:name w:val="Default"/>
    <w:rsid w:val="004B3893"/>
    <w:pPr>
      <w:autoSpaceDE w:val="0"/>
      <w:autoSpaceDN w:val="0"/>
      <w:adjustRightInd w:val="0"/>
    </w:pPr>
    <w:rPr>
      <w:rFonts w:eastAsia="Calibri"/>
      <w:color w:val="000000"/>
      <w:sz w:val="24"/>
      <w:szCs w:val="24"/>
    </w:rPr>
  </w:style>
  <w:style w:type="paragraph" w:customStyle="1" w:styleId="small">
    <w:name w:val="small"/>
    <w:basedOn w:val="a"/>
    <w:rsid w:val="00B168DB"/>
    <w:pPr>
      <w:spacing w:line="0" w:lineRule="atLeast"/>
    </w:pPr>
    <w:rPr>
      <w:sz w:val="20"/>
      <w:szCs w:val="20"/>
    </w:rPr>
  </w:style>
  <w:style w:type="paragraph" w:styleId="a9">
    <w:name w:val="header"/>
    <w:basedOn w:val="a"/>
    <w:link w:val="aa"/>
    <w:uiPriority w:val="99"/>
    <w:rsid w:val="007B1112"/>
    <w:pPr>
      <w:tabs>
        <w:tab w:val="center" w:pos="4677"/>
        <w:tab w:val="right" w:pos="9355"/>
      </w:tabs>
    </w:pPr>
  </w:style>
  <w:style w:type="character" w:customStyle="1" w:styleId="aa">
    <w:name w:val="Верхний колонтитул Знак"/>
    <w:basedOn w:val="a0"/>
    <w:link w:val="a9"/>
    <w:uiPriority w:val="99"/>
    <w:rsid w:val="007B1112"/>
    <w:rPr>
      <w:sz w:val="24"/>
      <w:szCs w:val="24"/>
    </w:rPr>
  </w:style>
  <w:style w:type="paragraph" w:styleId="ab">
    <w:name w:val="footer"/>
    <w:basedOn w:val="a"/>
    <w:link w:val="ac"/>
    <w:rsid w:val="007B1112"/>
    <w:pPr>
      <w:tabs>
        <w:tab w:val="center" w:pos="4677"/>
        <w:tab w:val="right" w:pos="9355"/>
      </w:tabs>
    </w:pPr>
  </w:style>
  <w:style w:type="character" w:customStyle="1" w:styleId="ac">
    <w:name w:val="Нижний колонтитул Знак"/>
    <w:basedOn w:val="a0"/>
    <w:link w:val="ab"/>
    <w:rsid w:val="007B11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347586">
      <w:bodyDiv w:val="1"/>
      <w:marLeft w:val="0"/>
      <w:marRight w:val="0"/>
      <w:marTop w:val="0"/>
      <w:marBottom w:val="0"/>
      <w:divBdr>
        <w:top w:val="none" w:sz="0" w:space="0" w:color="auto"/>
        <w:left w:val="none" w:sz="0" w:space="0" w:color="auto"/>
        <w:bottom w:val="none" w:sz="0" w:space="0" w:color="auto"/>
        <w:right w:val="none" w:sz="0" w:space="0" w:color="auto"/>
      </w:divBdr>
      <w:divsChild>
        <w:div w:id="1815175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A4297BACAF3C44AC8FCD3BB9B8F30FE01B59DD3D40CA2658F005AB66BB9FDB6F7F1A338A96B0F97857D07AF0878D22ADDE721F947qEqE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u.ivanovoob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kui@ivgoradm.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B634F662DC852A23B2518F3388F422A549D678BB2D88D2C327B4CF589D74C30AC2B78ED1BE83484D41ACF2DC5B073BF04A145EB1DE6875E427565F15G7f3W"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9A4297BACAF3C44AC8FCCDB68DE36CF101BBC0DDD408AD3BD65C5CE134E9FBE3B7B1A56EE32F09C2D43954A10877987A99AC2EF941F3DD675272DBDBqFq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87C2D-E30F-48F9-B903-DD8442FC4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2050</Words>
  <Characters>11685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gkui</Company>
  <LinksUpToDate>false</LinksUpToDate>
  <CharactersWithSpaces>13708</CharactersWithSpaces>
  <SharedDoc>false</SharedDoc>
  <HLinks>
    <vt:vector size="18" baseType="variant">
      <vt:variant>
        <vt:i4>5242913</vt:i4>
      </vt:variant>
      <vt:variant>
        <vt:i4>6</vt:i4>
      </vt:variant>
      <vt:variant>
        <vt:i4>0</vt:i4>
      </vt:variant>
      <vt:variant>
        <vt:i4>5</vt:i4>
      </vt:variant>
      <vt:variant>
        <vt:lpwstr>mailto:e.duhlinceva@ivgoradm.ru</vt:lpwstr>
      </vt:variant>
      <vt:variant>
        <vt:lpwstr/>
      </vt:variant>
      <vt:variant>
        <vt:i4>8323172</vt:i4>
      </vt:variant>
      <vt:variant>
        <vt:i4>3</vt:i4>
      </vt:variant>
      <vt:variant>
        <vt:i4>0</vt:i4>
      </vt:variant>
      <vt:variant>
        <vt:i4>5</vt:i4>
      </vt:variant>
      <vt:variant>
        <vt:lpwstr>consultantplus://offline/ref=35892FFE3420D0F8B7588D623327E7B5FE8C6E669572FE0B9A6F2F4D65D610F06AE4491BE669B6DE44E8DD1FF0D3AC5974F458B40A551B8E58BF49C3GAcEM</vt:lpwstr>
      </vt:variant>
      <vt:variant>
        <vt:lpwstr/>
      </vt:variant>
      <vt:variant>
        <vt:i4>3932210</vt:i4>
      </vt:variant>
      <vt:variant>
        <vt:i4>0</vt:i4>
      </vt:variant>
      <vt:variant>
        <vt:i4>0</vt:i4>
      </vt:variant>
      <vt:variant>
        <vt:i4>5</vt:i4>
      </vt:variant>
      <vt:variant>
        <vt:lpwstr>consultantplus://offline/ref=91911314973C4C01A3E3CB5A1D46004593F181CCBCFE7E4B01F4F5F1E314AA236984AF7DB68635C6Q619E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kolegova</dc:creator>
  <cp:lastModifiedBy>Алексей Николаевич Алексеев</cp:lastModifiedBy>
  <cp:revision>2</cp:revision>
  <cp:lastPrinted>2023-10-10T10:35:00Z</cp:lastPrinted>
  <dcterms:created xsi:type="dcterms:W3CDTF">2023-10-18T13:38:00Z</dcterms:created>
  <dcterms:modified xsi:type="dcterms:W3CDTF">2023-10-18T13:38:00Z</dcterms:modified>
</cp:coreProperties>
</file>